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6CC73" w14:textId="55170B32" w:rsidR="00C54AD8" w:rsidRPr="008528F5" w:rsidRDefault="00247FCA">
      <w:pPr>
        <w:pStyle w:val="Title"/>
        <w:rPr>
          <w:rFonts w:ascii="Verdana" w:hAnsi="Verdana"/>
          <w:lang w:val="da-DK"/>
        </w:rPr>
      </w:pPr>
      <w:r w:rsidRPr="008528F5">
        <w:rPr>
          <w:rFonts w:ascii="Verdana" w:hAnsi="Verdana"/>
          <w:lang w:val="da-DK"/>
        </w:rPr>
        <w:t>BREVSTEMME</w:t>
      </w:r>
    </w:p>
    <w:p w14:paraId="3A1E39C9" w14:textId="77777777" w:rsidR="00C54AD8" w:rsidRPr="008528F5" w:rsidRDefault="00C54AD8">
      <w:pPr>
        <w:pStyle w:val="BodyText"/>
        <w:rPr>
          <w:rFonts w:ascii="Verdana" w:hAnsi="Verdana"/>
          <w:b/>
          <w:sz w:val="21"/>
          <w:lang w:val="da-DK"/>
        </w:rPr>
      </w:pPr>
    </w:p>
    <w:p w14:paraId="349B9DFA" w14:textId="49657B87" w:rsidR="00C54AD8" w:rsidRPr="008528F5" w:rsidRDefault="00247FCA">
      <w:pPr>
        <w:pStyle w:val="Heading1"/>
        <w:ind w:left="1369"/>
        <w:rPr>
          <w:rFonts w:ascii="Verdana" w:hAnsi="Verdana"/>
          <w:lang w:val="da-DK"/>
        </w:rPr>
      </w:pPr>
      <w:r w:rsidRPr="008528F5">
        <w:rPr>
          <w:rFonts w:ascii="Verdana" w:hAnsi="Verdana"/>
          <w:lang w:val="da-DK"/>
        </w:rPr>
        <w:t xml:space="preserve">til </w:t>
      </w:r>
      <w:proofErr w:type="spellStart"/>
      <w:r w:rsidR="008528F5" w:rsidRPr="008528F5">
        <w:rPr>
          <w:rFonts w:ascii="Verdana" w:hAnsi="Verdana"/>
          <w:lang w:val="da-DK"/>
        </w:rPr>
        <w:t>Monsenso</w:t>
      </w:r>
      <w:proofErr w:type="spellEnd"/>
      <w:r w:rsidR="008528F5" w:rsidRPr="008528F5">
        <w:rPr>
          <w:rFonts w:ascii="Verdana" w:hAnsi="Verdana"/>
          <w:lang w:val="da-DK"/>
        </w:rPr>
        <w:t xml:space="preserve"> </w:t>
      </w:r>
      <w:r w:rsidRPr="008528F5">
        <w:rPr>
          <w:rFonts w:ascii="Verdana" w:hAnsi="Verdana"/>
          <w:lang w:val="da-DK"/>
        </w:rPr>
        <w:t xml:space="preserve">A/S’ </w:t>
      </w:r>
      <w:r w:rsidR="008528F5">
        <w:rPr>
          <w:rFonts w:ascii="Verdana" w:hAnsi="Verdana"/>
          <w:lang w:val="da-DK"/>
        </w:rPr>
        <w:t>ekstra</w:t>
      </w:r>
      <w:r w:rsidRPr="008528F5">
        <w:rPr>
          <w:rFonts w:ascii="Verdana" w:hAnsi="Verdana"/>
          <w:lang w:val="da-DK"/>
        </w:rPr>
        <w:t xml:space="preserve">ordinære generalforsamling </w:t>
      </w:r>
      <w:r w:rsidR="00AE5C3C">
        <w:rPr>
          <w:rFonts w:ascii="Verdana" w:hAnsi="Verdana"/>
          <w:lang w:val="da-DK"/>
        </w:rPr>
        <w:t>man</w:t>
      </w:r>
      <w:r w:rsidRPr="008528F5">
        <w:rPr>
          <w:rFonts w:ascii="Verdana" w:hAnsi="Verdana"/>
          <w:lang w:val="da-DK"/>
        </w:rPr>
        <w:t>dag d</w:t>
      </w:r>
      <w:r w:rsidR="008528F5">
        <w:rPr>
          <w:rFonts w:ascii="Verdana" w:hAnsi="Verdana"/>
          <w:lang w:val="da-DK"/>
        </w:rPr>
        <w:t>en</w:t>
      </w:r>
      <w:r w:rsidRPr="008528F5">
        <w:rPr>
          <w:rFonts w:ascii="Verdana" w:hAnsi="Verdana"/>
          <w:lang w:val="da-DK"/>
        </w:rPr>
        <w:t xml:space="preserve"> </w:t>
      </w:r>
      <w:r w:rsidR="00AE5C3C">
        <w:rPr>
          <w:rFonts w:ascii="Verdana" w:hAnsi="Verdana"/>
          <w:lang w:val="da-DK"/>
        </w:rPr>
        <w:t>29</w:t>
      </w:r>
      <w:r w:rsidRPr="008528F5">
        <w:rPr>
          <w:rFonts w:ascii="Verdana" w:hAnsi="Verdana"/>
          <w:lang w:val="da-DK"/>
        </w:rPr>
        <w:t xml:space="preserve">. </w:t>
      </w:r>
      <w:r w:rsidR="008528F5">
        <w:rPr>
          <w:rFonts w:ascii="Verdana" w:hAnsi="Verdana"/>
          <w:lang w:val="da-DK"/>
        </w:rPr>
        <w:t>januar</w:t>
      </w:r>
      <w:r w:rsidRPr="008528F5">
        <w:rPr>
          <w:rFonts w:ascii="Verdana" w:hAnsi="Verdana"/>
          <w:lang w:val="da-DK"/>
        </w:rPr>
        <w:t xml:space="preserve"> 202</w:t>
      </w:r>
      <w:r w:rsidR="008528F5">
        <w:rPr>
          <w:rFonts w:ascii="Verdana" w:hAnsi="Verdana"/>
          <w:lang w:val="da-DK"/>
        </w:rPr>
        <w:t>1</w:t>
      </w:r>
      <w:r w:rsidRPr="008528F5">
        <w:rPr>
          <w:rFonts w:ascii="Verdana" w:hAnsi="Verdana"/>
          <w:lang w:val="da-DK"/>
        </w:rPr>
        <w:t xml:space="preserve">, kl. </w:t>
      </w:r>
      <w:r w:rsidR="00AE5C3C">
        <w:rPr>
          <w:rFonts w:ascii="Verdana" w:hAnsi="Verdana"/>
          <w:lang w:val="da-DK"/>
        </w:rPr>
        <w:t>14</w:t>
      </w:r>
      <w:r w:rsidRPr="008528F5">
        <w:rPr>
          <w:rFonts w:ascii="Verdana" w:hAnsi="Verdana"/>
          <w:lang w:val="da-DK"/>
        </w:rPr>
        <w:t>.00</w:t>
      </w:r>
    </w:p>
    <w:p w14:paraId="51083E03" w14:textId="77777777" w:rsidR="00C54AD8" w:rsidRPr="008528F5" w:rsidRDefault="00C54AD8">
      <w:pPr>
        <w:pStyle w:val="BodyText"/>
        <w:spacing w:before="8"/>
        <w:rPr>
          <w:rFonts w:ascii="Verdana" w:hAnsi="Verdana"/>
          <w:b/>
          <w:sz w:val="21"/>
          <w:lang w:val="da-DK"/>
        </w:rPr>
      </w:pPr>
    </w:p>
    <w:p w14:paraId="443FC9CA" w14:textId="2020A44C" w:rsidR="00C54AD8" w:rsidRPr="008528F5" w:rsidRDefault="00247FCA">
      <w:pPr>
        <w:pStyle w:val="BodyText"/>
        <w:spacing w:before="1" w:line="249" w:lineRule="auto"/>
        <w:ind w:left="258" w:right="814"/>
        <w:rPr>
          <w:rFonts w:ascii="Verdana" w:hAnsi="Verdana"/>
          <w:lang w:val="da-DK"/>
        </w:rPr>
      </w:pPr>
      <w:r w:rsidRPr="008528F5">
        <w:rPr>
          <w:rFonts w:ascii="Verdana" w:hAnsi="Verdana"/>
          <w:lang w:val="da-DK"/>
        </w:rPr>
        <w:t xml:space="preserve">Undertegnede afgiver hermed følgende brevstemme til den indkaldte </w:t>
      </w:r>
      <w:r w:rsidR="008929CD">
        <w:rPr>
          <w:rFonts w:ascii="Verdana" w:hAnsi="Verdana"/>
          <w:lang w:val="da-DK"/>
        </w:rPr>
        <w:t>ekstra</w:t>
      </w:r>
      <w:r w:rsidRPr="008528F5">
        <w:rPr>
          <w:rFonts w:ascii="Verdana" w:hAnsi="Verdana"/>
          <w:lang w:val="da-DK"/>
        </w:rPr>
        <w:t xml:space="preserve">ordinære generalforsamling i </w:t>
      </w:r>
      <w:proofErr w:type="spellStart"/>
      <w:r w:rsidR="008528F5">
        <w:rPr>
          <w:rFonts w:ascii="Verdana" w:hAnsi="Verdana"/>
          <w:lang w:val="da-DK"/>
        </w:rPr>
        <w:t>Monsenso</w:t>
      </w:r>
      <w:proofErr w:type="spellEnd"/>
      <w:r w:rsidRPr="008528F5">
        <w:rPr>
          <w:rFonts w:ascii="Verdana" w:hAnsi="Verdana"/>
          <w:lang w:val="da-DK"/>
        </w:rPr>
        <w:t xml:space="preserve"> A/S </w:t>
      </w:r>
      <w:r w:rsidR="00AE5C3C">
        <w:rPr>
          <w:rFonts w:ascii="Verdana" w:hAnsi="Verdana"/>
          <w:lang w:val="da-DK"/>
        </w:rPr>
        <w:t>man</w:t>
      </w:r>
      <w:r w:rsidRPr="008528F5">
        <w:rPr>
          <w:rFonts w:ascii="Verdana" w:hAnsi="Verdana"/>
          <w:lang w:val="da-DK"/>
        </w:rPr>
        <w:t>dag d</w:t>
      </w:r>
      <w:r w:rsidR="008528F5">
        <w:rPr>
          <w:rFonts w:ascii="Verdana" w:hAnsi="Verdana"/>
          <w:lang w:val="da-DK"/>
        </w:rPr>
        <w:t>en</w:t>
      </w:r>
      <w:r w:rsidRPr="008528F5">
        <w:rPr>
          <w:rFonts w:ascii="Verdana" w:hAnsi="Verdana"/>
          <w:lang w:val="da-DK"/>
        </w:rPr>
        <w:t xml:space="preserve"> </w:t>
      </w:r>
      <w:r w:rsidR="00AE5C3C">
        <w:rPr>
          <w:rFonts w:ascii="Verdana" w:hAnsi="Verdana"/>
          <w:lang w:val="da-DK"/>
        </w:rPr>
        <w:t>29</w:t>
      </w:r>
      <w:r w:rsidRPr="008528F5">
        <w:rPr>
          <w:rFonts w:ascii="Verdana" w:hAnsi="Verdana"/>
          <w:lang w:val="da-DK"/>
        </w:rPr>
        <w:t xml:space="preserve">. </w:t>
      </w:r>
      <w:r w:rsidR="008528F5">
        <w:rPr>
          <w:rFonts w:ascii="Verdana" w:hAnsi="Verdana"/>
          <w:lang w:val="da-DK"/>
        </w:rPr>
        <w:t>januar</w:t>
      </w:r>
      <w:r w:rsidRPr="008528F5">
        <w:rPr>
          <w:rFonts w:ascii="Verdana" w:hAnsi="Verdana"/>
          <w:lang w:val="da-DK"/>
        </w:rPr>
        <w:t xml:space="preserve"> 202</w:t>
      </w:r>
      <w:r w:rsidR="008528F5">
        <w:rPr>
          <w:rFonts w:ascii="Verdana" w:hAnsi="Verdana"/>
          <w:lang w:val="da-DK"/>
        </w:rPr>
        <w:t>1</w:t>
      </w:r>
      <w:r w:rsidRPr="008528F5">
        <w:rPr>
          <w:rFonts w:ascii="Verdana" w:hAnsi="Verdana"/>
          <w:lang w:val="da-DK"/>
        </w:rPr>
        <w:t xml:space="preserve"> i henhold til nedenstående:</w:t>
      </w:r>
    </w:p>
    <w:p w14:paraId="5E2D15E9" w14:textId="77777777" w:rsidR="00C54AD8" w:rsidRPr="008528F5" w:rsidRDefault="00C54AD8">
      <w:pPr>
        <w:pStyle w:val="BodyText"/>
        <w:rPr>
          <w:rFonts w:ascii="Verdana" w:hAnsi="Verdana"/>
          <w:sz w:val="21"/>
          <w:lang w:val="da-DK"/>
        </w:rPr>
      </w:pPr>
    </w:p>
    <w:p w14:paraId="02AE6916" w14:textId="19A99840" w:rsidR="00C54AD8" w:rsidRPr="008528F5" w:rsidRDefault="00247FCA">
      <w:pPr>
        <w:pStyle w:val="Heading1"/>
        <w:spacing w:line="249" w:lineRule="auto"/>
        <w:ind w:left="258" w:right="718"/>
        <w:rPr>
          <w:rFonts w:ascii="Verdana" w:hAnsi="Verdana"/>
          <w:lang w:val="da-DK"/>
        </w:rPr>
      </w:pPr>
      <w:r w:rsidRPr="008528F5">
        <w:rPr>
          <w:rFonts w:ascii="Verdana" w:hAnsi="Verdana"/>
          <w:lang w:val="da-DK"/>
        </w:rPr>
        <w:t xml:space="preserve">Sæt venligst kryds i rubrikkerne </w:t>
      </w:r>
      <w:commentRangeStart w:id="0"/>
      <w:r w:rsidRPr="008528F5">
        <w:rPr>
          <w:rFonts w:ascii="Verdana" w:hAnsi="Verdana"/>
          <w:lang w:val="da-DK"/>
        </w:rPr>
        <w:t xml:space="preserve">”FOR”, ”IMOD” eller ”UNDLAD” </w:t>
      </w:r>
      <w:commentRangeEnd w:id="0"/>
      <w:r w:rsidR="00C958DE">
        <w:rPr>
          <w:rStyle w:val="CommentReference"/>
          <w:b w:val="0"/>
          <w:bCs w:val="0"/>
        </w:rPr>
        <w:commentReference w:id="0"/>
      </w:r>
      <w:r w:rsidRPr="008528F5">
        <w:rPr>
          <w:rFonts w:ascii="Verdana" w:hAnsi="Verdana"/>
          <w:lang w:val="da-DK"/>
        </w:rPr>
        <w:t xml:space="preserve">for at angive, hvorledes stemmerne ønskes afgivet, eller brevstem direkte på </w:t>
      </w:r>
      <w:r w:rsidR="00CE0EF6">
        <w:fldChar w:fldCharType="begin"/>
      </w:r>
      <w:r w:rsidR="00CE0EF6" w:rsidRPr="00C958DE">
        <w:rPr>
          <w:lang w:val="da-DK"/>
        </w:rPr>
        <w:instrText xml:space="preserve"> HYPERLINK "https://www.monsenso.com/gf.%20" </w:instrText>
      </w:r>
      <w:r w:rsidR="00CE0EF6">
        <w:fldChar w:fldCharType="separate"/>
      </w:r>
      <w:r w:rsidR="008528F5" w:rsidRPr="00AA0233">
        <w:rPr>
          <w:rStyle w:val="Hyperlink"/>
          <w:rFonts w:ascii="Verdana" w:hAnsi="Verdana"/>
          <w:lang w:val="da-DK"/>
        </w:rPr>
        <w:t xml:space="preserve">https://www.monsenso.com/gf. </w:t>
      </w:r>
      <w:r w:rsidR="00CE0EF6">
        <w:rPr>
          <w:rStyle w:val="Hyperlink"/>
          <w:rFonts w:ascii="Verdana" w:hAnsi="Verdana"/>
          <w:lang w:val="da-DK"/>
        </w:rPr>
        <w:fldChar w:fldCharType="end"/>
      </w:r>
      <w:r w:rsidRPr="008528F5">
        <w:rPr>
          <w:rFonts w:ascii="Verdana" w:hAnsi="Verdana"/>
          <w:lang w:val="da-DK"/>
        </w:rPr>
        <w:t>Brevstemmen kan ikke tilbagekaldes.</w:t>
      </w:r>
    </w:p>
    <w:p w14:paraId="78021182" w14:textId="77777777" w:rsidR="00C54AD8" w:rsidRPr="008528F5" w:rsidRDefault="00C54AD8">
      <w:pPr>
        <w:pStyle w:val="BodyText"/>
        <w:spacing w:before="6"/>
        <w:rPr>
          <w:b/>
          <w:lang w:val="da-DK"/>
        </w:rPr>
      </w:pPr>
    </w:p>
    <w:tbl>
      <w:tblPr>
        <w:tblStyle w:val="TableNormal1"/>
        <w:tblW w:w="9807" w:type="dxa"/>
        <w:tblInd w:w="131" w:type="dxa"/>
        <w:tblLayout w:type="fixed"/>
        <w:tblLook w:val="01E0" w:firstRow="1" w:lastRow="1" w:firstColumn="1" w:lastColumn="1" w:noHBand="0" w:noVBand="0"/>
      </w:tblPr>
      <w:tblGrid>
        <w:gridCol w:w="9"/>
        <w:gridCol w:w="555"/>
        <w:gridCol w:w="11"/>
        <w:gridCol w:w="5371"/>
        <w:gridCol w:w="20"/>
        <w:gridCol w:w="528"/>
        <w:gridCol w:w="21"/>
        <w:gridCol w:w="651"/>
        <w:gridCol w:w="22"/>
        <w:gridCol w:w="847"/>
        <w:gridCol w:w="1772"/>
      </w:tblGrid>
      <w:tr w:rsidR="00AE5C3C" w14:paraId="398A0D28" w14:textId="77777777" w:rsidTr="00AE5C3C">
        <w:trPr>
          <w:trHeight w:val="460"/>
        </w:trPr>
        <w:tc>
          <w:tcPr>
            <w:tcW w:w="5946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14:paraId="4F092E2E" w14:textId="77777777" w:rsidR="00AE5C3C" w:rsidRPr="007F7D99" w:rsidRDefault="00AE5C3C" w:rsidP="00830D67">
            <w:pPr>
              <w:pStyle w:val="TableParagraph"/>
              <w:spacing w:before="114"/>
              <w:ind w:left="106"/>
              <w:rPr>
                <w:rFonts w:ascii="Verdana" w:hAnsi="Verdana"/>
                <w:b/>
                <w:sz w:val="16"/>
                <w:szCs w:val="16"/>
              </w:rPr>
            </w:pPr>
            <w:bookmarkStart w:id="1" w:name="_Hlk58241268"/>
            <w:proofErr w:type="spellStart"/>
            <w:r w:rsidRPr="007F7D99">
              <w:rPr>
                <w:rFonts w:ascii="Verdana" w:hAnsi="Verdana"/>
                <w:b/>
                <w:sz w:val="16"/>
                <w:szCs w:val="16"/>
              </w:rPr>
              <w:t>Dagsordenspunkter</w:t>
            </w:r>
            <w:proofErr w:type="spellEnd"/>
          </w:p>
        </w:tc>
        <w:tc>
          <w:tcPr>
            <w:tcW w:w="548" w:type="dxa"/>
            <w:gridSpan w:val="2"/>
            <w:tcBorders>
              <w:top w:val="single" w:sz="4" w:space="0" w:color="000000"/>
            </w:tcBorders>
          </w:tcPr>
          <w:p w14:paraId="2E3D8616" w14:textId="77777777" w:rsidR="00AE5C3C" w:rsidRPr="007F7D99" w:rsidRDefault="00AE5C3C" w:rsidP="00830D67">
            <w:pPr>
              <w:pStyle w:val="TableParagraph"/>
              <w:spacing w:before="114"/>
              <w:ind w:left="112" w:right="85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F7D99">
              <w:rPr>
                <w:rFonts w:ascii="Verdana" w:hAnsi="Verdana"/>
                <w:b/>
                <w:sz w:val="16"/>
                <w:szCs w:val="16"/>
              </w:rPr>
              <w:t>For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</w:tcBorders>
          </w:tcPr>
          <w:p w14:paraId="094DB8A3" w14:textId="77777777" w:rsidR="00AE5C3C" w:rsidRPr="007F7D99" w:rsidRDefault="00AE5C3C" w:rsidP="00830D67">
            <w:pPr>
              <w:pStyle w:val="TableParagraph"/>
              <w:spacing w:before="114"/>
              <w:ind w:left="91" w:right="85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7F7D99">
              <w:rPr>
                <w:rFonts w:ascii="Verdana" w:hAnsi="Verdana"/>
                <w:b/>
                <w:sz w:val="16"/>
                <w:szCs w:val="16"/>
              </w:rPr>
              <w:t>Imod</w:t>
            </w:r>
            <w:proofErr w:type="spellEnd"/>
          </w:p>
        </w:tc>
        <w:tc>
          <w:tcPr>
            <w:tcW w:w="869" w:type="dxa"/>
            <w:gridSpan w:val="2"/>
            <w:tcBorders>
              <w:top w:val="single" w:sz="4" w:space="0" w:color="000000"/>
            </w:tcBorders>
          </w:tcPr>
          <w:p w14:paraId="05B0F300" w14:textId="77777777" w:rsidR="00AE5C3C" w:rsidRPr="007F7D99" w:rsidRDefault="00AE5C3C" w:rsidP="00830D67">
            <w:pPr>
              <w:pStyle w:val="TableParagraph"/>
              <w:spacing w:before="114"/>
              <w:ind w:left="90" w:right="86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7F7D99">
              <w:rPr>
                <w:rFonts w:ascii="Verdana" w:hAnsi="Verdana"/>
                <w:b/>
                <w:sz w:val="16"/>
                <w:szCs w:val="16"/>
              </w:rPr>
              <w:t>Undlad</w:t>
            </w:r>
            <w:proofErr w:type="spellEnd"/>
          </w:p>
        </w:tc>
        <w:tc>
          <w:tcPr>
            <w:tcW w:w="177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</w:tcPr>
          <w:p w14:paraId="7066F9CC" w14:textId="77777777" w:rsidR="00AE5C3C" w:rsidRPr="007F7D99" w:rsidRDefault="00AE5C3C" w:rsidP="00830D67">
            <w:pPr>
              <w:pStyle w:val="TableParagraph"/>
              <w:spacing w:before="2" w:line="230" w:lineRule="exact"/>
              <w:ind w:left="364" w:right="260" w:hanging="78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7F7D99">
              <w:rPr>
                <w:rFonts w:ascii="Verdana" w:hAnsi="Verdana"/>
                <w:b/>
                <w:sz w:val="16"/>
                <w:szCs w:val="16"/>
              </w:rPr>
              <w:t>Bestyrelsens</w:t>
            </w:r>
            <w:proofErr w:type="spellEnd"/>
            <w:r w:rsidRPr="007F7D99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 w:rsidRPr="007F7D99">
              <w:rPr>
                <w:rFonts w:ascii="Verdana" w:hAnsi="Verdana"/>
                <w:b/>
                <w:sz w:val="16"/>
                <w:szCs w:val="16"/>
              </w:rPr>
              <w:t>anbefaling</w:t>
            </w:r>
            <w:proofErr w:type="spellEnd"/>
          </w:p>
        </w:tc>
      </w:tr>
      <w:tr w:rsidR="00AE5C3C" w:rsidRPr="007F7D99" w14:paraId="5A5C7655" w14:textId="77777777" w:rsidTr="00AE5C3C">
        <w:trPr>
          <w:trHeight w:val="238"/>
        </w:trPr>
        <w:tc>
          <w:tcPr>
            <w:tcW w:w="564" w:type="dxa"/>
            <w:gridSpan w:val="2"/>
            <w:tcBorders>
              <w:left w:val="single" w:sz="4" w:space="0" w:color="000000"/>
            </w:tcBorders>
          </w:tcPr>
          <w:p w14:paraId="00278FBA" w14:textId="77777777" w:rsidR="00AE5C3C" w:rsidRDefault="00AE5C3C" w:rsidP="00830D67">
            <w:pPr>
              <w:pStyle w:val="TableParagraph"/>
              <w:spacing w:line="218" w:lineRule="exact"/>
              <w:ind w:left="106"/>
              <w:rPr>
                <w:sz w:val="20"/>
              </w:rPr>
            </w:pPr>
            <w:bookmarkStart w:id="2" w:name="_Hlk60844173"/>
            <w:r>
              <w:rPr>
                <w:sz w:val="20"/>
              </w:rPr>
              <w:t>1.</w:t>
            </w:r>
          </w:p>
        </w:tc>
        <w:tc>
          <w:tcPr>
            <w:tcW w:w="5382" w:type="dxa"/>
            <w:gridSpan w:val="2"/>
          </w:tcPr>
          <w:p w14:paraId="08C17E08" w14:textId="77777777" w:rsidR="00AE5C3C" w:rsidRPr="007F7D99" w:rsidRDefault="00AE5C3C" w:rsidP="00830D67">
            <w:pPr>
              <w:pStyle w:val="TableParagraph"/>
              <w:spacing w:line="226" w:lineRule="exact"/>
              <w:ind w:left="111"/>
              <w:rPr>
                <w:rFonts w:ascii="Verdana" w:hAnsi="Verdana"/>
                <w:sz w:val="16"/>
                <w:szCs w:val="16"/>
                <w:lang w:val="da-DK"/>
              </w:rPr>
            </w:pPr>
            <w:r>
              <w:rPr>
                <w:rFonts w:ascii="Verdana" w:hAnsi="Verdana"/>
                <w:sz w:val="16"/>
                <w:szCs w:val="16"/>
                <w:lang w:val="da-DK"/>
              </w:rPr>
              <w:t xml:space="preserve">Forslag om udvidelsen af </w:t>
            </w:r>
            <w:r w:rsidRPr="007F7D99">
              <w:rPr>
                <w:rFonts w:ascii="Verdana" w:hAnsi="Verdana"/>
                <w:sz w:val="16"/>
                <w:szCs w:val="16"/>
                <w:lang w:val="da-DK"/>
              </w:rPr>
              <w:t>bestyrelsen</w:t>
            </w:r>
            <w:r>
              <w:rPr>
                <w:rFonts w:ascii="Verdana" w:hAnsi="Verdana"/>
                <w:sz w:val="16"/>
                <w:szCs w:val="16"/>
                <w:lang w:val="da-DK"/>
              </w:rPr>
              <w:t xml:space="preserve"> fra 4 til 5 medlemmer</w:t>
            </w:r>
          </w:p>
        </w:tc>
        <w:tc>
          <w:tcPr>
            <w:tcW w:w="548" w:type="dxa"/>
            <w:gridSpan w:val="2"/>
          </w:tcPr>
          <w:p w14:paraId="020CB9E0" w14:textId="77777777" w:rsidR="00AE5C3C" w:rsidRPr="007F7D99" w:rsidRDefault="00AE5C3C" w:rsidP="00830D67">
            <w:pPr>
              <w:pStyle w:val="TableParagraph"/>
              <w:spacing w:before="11" w:line="244" w:lineRule="exact"/>
              <w:ind w:left="189"/>
              <w:rPr>
                <w:rFonts w:ascii="Verdana" w:hAnsi="Verdana"/>
                <w:sz w:val="16"/>
                <w:szCs w:val="16"/>
              </w:rPr>
            </w:pPr>
            <w:r w:rsidRPr="007F7D99">
              <w:rPr>
                <w:rFonts w:ascii="Verdana" w:hAnsi="Verdana"/>
                <w:w w:val="99"/>
                <w:sz w:val="16"/>
                <w:szCs w:val="16"/>
              </w:rPr>
              <w:t></w:t>
            </w:r>
          </w:p>
          <w:p w14:paraId="3D43745F" w14:textId="77777777" w:rsidR="00AE5C3C" w:rsidRPr="007F7D99" w:rsidRDefault="00AE5C3C" w:rsidP="00830D67">
            <w:pPr>
              <w:pStyle w:val="TableParagraph"/>
              <w:rPr>
                <w:rFonts w:ascii="Verdana" w:hAnsi="Verdana"/>
                <w:sz w:val="16"/>
                <w:szCs w:val="16"/>
                <w:lang w:val="da-DK"/>
              </w:rPr>
            </w:pPr>
          </w:p>
        </w:tc>
        <w:tc>
          <w:tcPr>
            <w:tcW w:w="672" w:type="dxa"/>
            <w:gridSpan w:val="2"/>
          </w:tcPr>
          <w:p w14:paraId="5FD43F53" w14:textId="77777777" w:rsidR="00AE5C3C" w:rsidRPr="007F7D99" w:rsidRDefault="00AE5C3C" w:rsidP="00830D67">
            <w:pPr>
              <w:pStyle w:val="TableParagraph"/>
              <w:spacing w:before="11" w:line="244" w:lineRule="exact"/>
              <w:ind w:left="189"/>
              <w:rPr>
                <w:rFonts w:ascii="Verdana" w:hAnsi="Verdana"/>
                <w:sz w:val="16"/>
                <w:szCs w:val="16"/>
              </w:rPr>
            </w:pPr>
            <w:r w:rsidRPr="007F7D99">
              <w:rPr>
                <w:rFonts w:ascii="Verdana" w:hAnsi="Verdana"/>
                <w:w w:val="99"/>
                <w:sz w:val="16"/>
                <w:szCs w:val="16"/>
              </w:rPr>
              <w:t></w:t>
            </w:r>
          </w:p>
          <w:p w14:paraId="6C8E42CB" w14:textId="77777777" w:rsidR="00AE5C3C" w:rsidRPr="007F7D99" w:rsidRDefault="00AE5C3C" w:rsidP="00830D67">
            <w:pPr>
              <w:pStyle w:val="TableParagraph"/>
              <w:rPr>
                <w:rFonts w:ascii="Verdana" w:hAnsi="Verdana"/>
                <w:sz w:val="16"/>
                <w:szCs w:val="16"/>
                <w:lang w:val="da-DK"/>
              </w:rPr>
            </w:pPr>
          </w:p>
        </w:tc>
        <w:tc>
          <w:tcPr>
            <w:tcW w:w="869" w:type="dxa"/>
            <w:gridSpan w:val="2"/>
          </w:tcPr>
          <w:p w14:paraId="28A55850" w14:textId="77777777" w:rsidR="00AE5C3C" w:rsidRPr="007F7D99" w:rsidRDefault="00AE5C3C" w:rsidP="00830D67">
            <w:pPr>
              <w:pStyle w:val="TableParagraph"/>
              <w:spacing w:before="11" w:line="244" w:lineRule="exact"/>
              <w:ind w:left="189"/>
              <w:rPr>
                <w:rFonts w:ascii="Verdana" w:hAnsi="Verdana"/>
                <w:sz w:val="16"/>
                <w:szCs w:val="16"/>
              </w:rPr>
            </w:pPr>
            <w:r w:rsidRPr="007F7D99">
              <w:rPr>
                <w:rFonts w:ascii="Verdana" w:hAnsi="Verdana"/>
                <w:w w:val="99"/>
                <w:sz w:val="16"/>
                <w:szCs w:val="16"/>
              </w:rPr>
              <w:t></w:t>
            </w:r>
          </w:p>
          <w:p w14:paraId="6A39C48F" w14:textId="77777777" w:rsidR="00AE5C3C" w:rsidRPr="007F7D99" w:rsidRDefault="00AE5C3C" w:rsidP="00830D67">
            <w:pPr>
              <w:pStyle w:val="TableParagraph"/>
              <w:rPr>
                <w:rFonts w:ascii="Verdana" w:hAnsi="Verdana"/>
                <w:sz w:val="16"/>
                <w:szCs w:val="16"/>
                <w:lang w:val="da-DK"/>
              </w:rPr>
            </w:pPr>
          </w:p>
        </w:tc>
        <w:tc>
          <w:tcPr>
            <w:tcW w:w="1772" w:type="dxa"/>
            <w:tcBorders>
              <w:right w:val="single" w:sz="4" w:space="0" w:color="000000"/>
            </w:tcBorders>
            <w:shd w:val="clear" w:color="auto" w:fill="D9D9D9"/>
          </w:tcPr>
          <w:p w14:paraId="45369770" w14:textId="77777777" w:rsidR="00AE5C3C" w:rsidRPr="00A52F0B" w:rsidRDefault="00AE5C3C" w:rsidP="00830D67">
            <w:pPr>
              <w:pStyle w:val="TableParagraph"/>
              <w:jc w:val="center"/>
              <w:rPr>
                <w:rFonts w:ascii="Verdana" w:hAnsi="Verdana"/>
                <w:sz w:val="16"/>
                <w:szCs w:val="16"/>
              </w:rPr>
            </w:pPr>
            <w:r w:rsidRPr="007F7D99">
              <w:rPr>
                <w:rFonts w:ascii="Verdana" w:hAnsi="Verdana"/>
                <w:sz w:val="16"/>
                <w:szCs w:val="16"/>
              </w:rPr>
              <w:t>FOR</w:t>
            </w:r>
          </w:p>
        </w:tc>
      </w:tr>
      <w:bookmarkEnd w:id="2"/>
      <w:tr w:rsidR="00AE5C3C" w:rsidRPr="00C958DE" w14:paraId="5490D169" w14:textId="77777777" w:rsidTr="00AE5C3C">
        <w:trPr>
          <w:gridBefore w:val="1"/>
          <w:wBefore w:w="9" w:type="dxa"/>
          <w:trHeight w:val="238"/>
        </w:trPr>
        <w:tc>
          <w:tcPr>
            <w:tcW w:w="566" w:type="dxa"/>
            <w:gridSpan w:val="2"/>
            <w:tcBorders>
              <w:left w:val="single" w:sz="4" w:space="0" w:color="000000"/>
            </w:tcBorders>
          </w:tcPr>
          <w:p w14:paraId="28348222" w14:textId="77777777" w:rsidR="00AE5C3C" w:rsidRDefault="00AE5C3C" w:rsidP="00830D67">
            <w:pPr>
              <w:pStyle w:val="TableParagraph"/>
              <w:spacing w:line="218" w:lineRule="exact"/>
              <w:ind w:left="106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391" w:type="dxa"/>
            <w:gridSpan w:val="2"/>
          </w:tcPr>
          <w:p w14:paraId="0171115F" w14:textId="77777777" w:rsidR="00AE5C3C" w:rsidRPr="007F7D99" w:rsidRDefault="00AE5C3C" w:rsidP="00830D67">
            <w:pPr>
              <w:pStyle w:val="TableParagraph"/>
              <w:spacing w:line="226" w:lineRule="exact"/>
              <w:ind w:left="111"/>
              <w:rPr>
                <w:rFonts w:ascii="Verdana" w:hAnsi="Verdana"/>
                <w:sz w:val="16"/>
                <w:szCs w:val="16"/>
                <w:lang w:val="da-DK"/>
              </w:rPr>
            </w:pPr>
            <w:r w:rsidRPr="007F7D99">
              <w:rPr>
                <w:rFonts w:ascii="Verdana" w:hAnsi="Verdana"/>
                <w:sz w:val="16"/>
                <w:szCs w:val="16"/>
                <w:lang w:val="da-DK"/>
              </w:rPr>
              <w:t>Valg af medlemmer til bestyrelsen</w:t>
            </w:r>
          </w:p>
        </w:tc>
        <w:tc>
          <w:tcPr>
            <w:tcW w:w="549" w:type="dxa"/>
            <w:gridSpan w:val="2"/>
          </w:tcPr>
          <w:p w14:paraId="69B413C5" w14:textId="77777777" w:rsidR="00AE5C3C" w:rsidRPr="007F7D99" w:rsidRDefault="00AE5C3C" w:rsidP="00830D67">
            <w:pPr>
              <w:pStyle w:val="TableParagraph"/>
              <w:jc w:val="center"/>
              <w:rPr>
                <w:rFonts w:ascii="Verdana" w:hAnsi="Verdana"/>
                <w:sz w:val="16"/>
                <w:szCs w:val="16"/>
                <w:lang w:val="da-DK"/>
              </w:rPr>
            </w:pPr>
          </w:p>
        </w:tc>
        <w:tc>
          <w:tcPr>
            <w:tcW w:w="673" w:type="dxa"/>
            <w:gridSpan w:val="2"/>
          </w:tcPr>
          <w:p w14:paraId="3C67577E" w14:textId="77777777" w:rsidR="00AE5C3C" w:rsidRPr="007F7D99" w:rsidRDefault="00AE5C3C" w:rsidP="00830D67">
            <w:pPr>
              <w:pStyle w:val="TableParagraph"/>
              <w:jc w:val="center"/>
              <w:rPr>
                <w:rFonts w:ascii="Verdana" w:hAnsi="Verdana"/>
                <w:sz w:val="16"/>
                <w:szCs w:val="16"/>
                <w:lang w:val="da-DK"/>
              </w:rPr>
            </w:pPr>
          </w:p>
        </w:tc>
        <w:tc>
          <w:tcPr>
            <w:tcW w:w="847" w:type="dxa"/>
          </w:tcPr>
          <w:p w14:paraId="6394436E" w14:textId="77777777" w:rsidR="00AE5C3C" w:rsidRPr="00AE5C3C" w:rsidRDefault="00AE5C3C" w:rsidP="00830D67">
            <w:pPr>
              <w:pStyle w:val="TableParagraph"/>
              <w:spacing w:before="11" w:line="244" w:lineRule="exact"/>
              <w:ind w:left="5"/>
              <w:jc w:val="center"/>
              <w:rPr>
                <w:rFonts w:ascii="Verdana" w:hAnsi="Verdana"/>
                <w:w w:val="99"/>
                <w:sz w:val="16"/>
                <w:szCs w:val="16"/>
                <w:lang w:val="da-DK"/>
              </w:rPr>
            </w:pPr>
          </w:p>
          <w:p w14:paraId="49EBB7D0" w14:textId="77777777" w:rsidR="00AE5C3C" w:rsidRPr="007F7D99" w:rsidRDefault="00AE5C3C" w:rsidP="00830D67">
            <w:pPr>
              <w:pStyle w:val="TableParagraph"/>
              <w:jc w:val="center"/>
              <w:rPr>
                <w:rFonts w:ascii="Verdana" w:hAnsi="Verdana"/>
                <w:sz w:val="16"/>
                <w:szCs w:val="16"/>
                <w:lang w:val="da-DK"/>
              </w:rPr>
            </w:pPr>
          </w:p>
        </w:tc>
        <w:tc>
          <w:tcPr>
            <w:tcW w:w="1772" w:type="dxa"/>
            <w:tcBorders>
              <w:right w:val="single" w:sz="4" w:space="0" w:color="000000"/>
            </w:tcBorders>
            <w:shd w:val="clear" w:color="auto" w:fill="D9D9D9"/>
          </w:tcPr>
          <w:p w14:paraId="72F79321" w14:textId="77777777" w:rsidR="00AE5C3C" w:rsidRPr="00AE5C3C" w:rsidRDefault="00AE5C3C" w:rsidP="00830D67">
            <w:pPr>
              <w:pStyle w:val="TableParagraph"/>
              <w:rPr>
                <w:rFonts w:ascii="Verdana" w:hAnsi="Verdana"/>
                <w:sz w:val="16"/>
                <w:szCs w:val="16"/>
                <w:lang w:val="da-DK"/>
              </w:rPr>
            </w:pPr>
          </w:p>
          <w:p w14:paraId="1ED460C3" w14:textId="77777777" w:rsidR="00AE5C3C" w:rsidRPr="007F7D99" w:rsidRDefault="00AE5C3C" w:rsidP="00830D67">
            <w:pPr>
              <w:pStyle w:val="TableParagraph"/>
              <w:rPr>
                <w:rFonts w:ascii="Verdana" w:hAnsi="Verdana"/>
                <w:sz w:val="16"/>
                <w:szCs w:val="16"/>
                <w:lang w:val="da-DK"/>
              </w:rPr>
            </w:pPr>
          </w:p>
        </w:tc>
      </w:tr>
      <w:tr w:rsidR="00AE5C3C" w:rsidRPr="007F7D99" w14:paraId="08822226" w14:textId="77777777" w:rsidTr="00AE5C3C">
        <w:trPr>
          <w:gridBefore w:val="1"/>
          <w:wBefore w:w="9" w:type="dxa"/>
          <w:trHeight w:val="238"/>
        </w:trPr>
        <w:tc>
          <w:tcPr>
            <w:tcW w:w="566" w:type="dxa"/>
            <w:gridSpan w:val="2"/>
            <w:tcBorders>
              <w:left w:val="single" w:sz="4" w:space="0" w:color="000000"/>
            </w:tcBorders>
          </w:tcPr>
          <w:p w14:paraId="52BE884D" w14:textId="77777777" w:rsidR="00AE5C3C" w:rsidRPr="00AE5C3C" w:rsidRDefault="00AE5C3C" w:rsidP="00830D67">
            <w:pPr>
              <w:pStyle w:val="TableParagraph"/>
              <w:spacing w:line="218" w:lineRule="exact"/>
              <w:ind w:left="106"/>
              <w:rPr>
                <w:sz w:val="20"/>
                <w:lang w:val="da-DK"/>
              </w:rPr>
            </w:pPr>
          </w:p>
        </w:tc>
        <w:tc>
          <w:tcPr>
            <w:tcW w:w="5391" w:type="dxa"/>
            <w:gridSpan w:val="2"/>
          </w:tcPr>
          <w:p w14:paraId="727FE609" w14:textId="77777777" w:rsidR="00AE5C3C" w:rsidRPr="007F7D99" w:rsidRDefault="00AE5C3C" w:rsidP="00AE5C3C">
            <w:pPr>
              <w:pStyle w:val="TableParagraph"/>
              <w:numPr>
                <w:ilvl w:val="0"/>
                <w:numId w:val="3"/>
              </w:numPr>
              <w:spacing w:line="226" w:lineRule="exact"/>
              <w:rPr>
                <w:rFonts w:ascii="Verdana" w:hAnsi="Verdana"/>
                <w:sz w:val="16"/>
                <w:szCs w:val="16"/>
                <w:lang w:val="da-DK"/>
              </w:rPr>
            </w:pPr>
            <w:r w:rsidRPr="00A52F0B">
              <w:rPr>
                <w:rFonts w:ascii="Verdana" w:hAnsi="Verdana"/>
                <w:sz w:val="16"/>
                <w:szCs w:val="16"/>
                <w:lang w:val="da-DK"/>
              </w:rPr>
              <w:t xml:space="preserve">nyvalg </w:t>
            </w:r>
            <w:proofErr w:type="gramStart"/>
            <w:r w:rsidRPr="00A52F0B">
              <w:rPr>
                <w:rFonts w:ascii="Verdana" w:hAnsi="Verdana"/>
                <w:sz w:val="16"/>
                <w:szCs w:val="16"/>
                <w:lang w:val="da-DK"/>
              </w:rPr>
              <w:t xml:space="preserve">af </w:t>
            </w:r>
            <w:r w:rsidRPr="007F7D99">
              <w:rPr>
                <w:rFonts w:ascii="Verdana" w:hAnsi="Verdana"/>
                <w:lang w:val="da-DK"/>
              </w:rPr>
              <w:t xml:space="preserve"> </w:t>
            </w:r>
            <w:r w:rsidRPr="00A52F0B">
              <w:rPr>
                <w:rFonts w:ascii="Verdana" w:hAnsi="Verdana"/>
                <w:sz w:val="16"/>
                <w:szCs w:val="16"/>
                <w:lang w:val="da-DK"/>
              </w:rPr>
              <w:t>Peter</w:t>
            </w:r>
            <w:proofErr w:type="gramEnd"/>
            <w:r w:rsidRPr="00A52F0B">
              <w:rPr>
                <w:rFonts w:ascii="Verdana" w:hAnsi="Verdana"/>
                <w:sz w:val="16"/>
                <w:szCs w:val="16"/>
                <w:lang w:val="da-DK"/>
              </w:rPr>
              <w:t xml:space="preserve"> Høngaard Andersen</w:t>
            </w:r>
          </w:p>
        </w:tc>
        <w:tc>
          <w:tcPr>
            <w:tcW w:w="549" w:type="dxa"/>
            <w:gridSpan w:val="2"/>
          </w:tcPr>
          <w:p w14:paraId="2FA8CEF9" w14:textId="77777777" w:rsidR="00AE5C3C" w:rsidRPr="007F7D99" w:rsidRDefault="00AE5C3C" w:rsidP="00830D67">
            <w:pPr>
              <w:pStyle w:val="TableParagraph"/>
              <w:spacing w:before="11" w:line="244" w:lineRule="exact"/>
              <w:ind w:left="189"/>
              <w:rPr>
                <w:rFonts w:ascii="Verdana" w:hAnsi="Verdana"/>
                <w:sz w:val="16"/>
                <w:szCs w:val="16"/>
              </w:rPr>
            </w:pPr>
            <w:r w:rsidRPr="007F7D99">
              <w:rPr>
                <w:rFonts w:ascii="Verdana" w:hAnsi="Verdana"/>
                <w:w w:val="99"/>
                <w:sz w:val="16"/>
                <w:szCs w:val="16"/>
              </w:rPr>
              <w:t></w:t>
            </w:r>
          </w:p>
          <w:p w14:paraId="7A18E8EA" w14:textId="77777777" w:rsidR="00AE5C3C" w:rsidRPr="007F7D99" w:rsidRDefault="00AE5C3C" w:rsidP="00830D67">
            <w:pPr>
              <w:pStyle w:val="TableParagraph"/>
              <w:rPr>
                <w:rFonts w:ascii="Verdana" w:hAnsi="Verdana"/>
                <w:sz w:val="16"/>
                <w:szCs w:val="16"/>
                <w:lang w:val="da-DK"/>
              </w:rPr>
            </w:pPr>
          </w:p>
        </w:tc>
        <w:tc>
          <w:tcPr>
            <w:tcW w:w="673" w:type="dxa"/>
            <w:gridSpan w:val="2"/>
          </w:tcPr>
          <w:p w14:paraId="28AC5DA2" w14:textId="77777777" w:rsidR="00AE5C3C" w:rsidRPr="00E36203" w:rsidRDefault="00AE5C3C" w:rsidP="00830D67">
            <w:pPr>
              <w:pStyle w:val="TableParagraph"/>
              <w:spacing w:before="11" w:line="244" w:lineRule="exact"/>
              <w:ind w:left="189"/>
              <w:rPr>
                <w:rFonts w:ascii="Verdana" w:hAnsi="Verdana"/>
                <w:w w:val="99"/>
                <w:sz w:val="16"/>
                <w:szCs w:val="16"/>
              </w:rPr>
            </w:pPr>
            <w:r w:rsidRPr="00B97A4B">
              <w:rPr>
                <w:rFonts w:ascii="Wingdings" w:hAnsi="Wingdings"/>
                <w:w w:val="99"/>
                <w:sz w:val="18"/>
                <w:szCs w:val="18"/>
              </w:rPr>
              <w:t></w:t>
            </w:r>
          </w:p>
          <w:p w14:paraId="7790D6CE" w14:textId="77777777" w:rsidR="00AE5C3C" w:rsidRPr="00E36203" w:rsidRDefault="00AE5C3C" w:rsidP="00830D67">
            <w:pPr>
              <w:pStyle w:val="TableParagraph"/>
              <w:spacing w:before="11"/>
              <w:ind w:left="189"/>
              <w:rPr>
                <w:rFonts w:ascii="Verdana" w:hAnsi="Verdana"/>
                <w:w w:val="99"/>
                <w:sz w:val="16"/>
                <w:szCs w:val="16"/>
              </w:rPr>
            </w:pPr>
          </w:p>
        </w:tc>
        <w:tc>
          <w:tcPr>
            <w:tcW w:w="847" w:type="dxa"/>
          </w:tcPr>
          <w:p w14:paraId="0A8D9D91" w14:textId="77777777" w:rsidR="00AE5C3C" w:rsidRPr="007F7D99" w:rsidRDefault="00AE5C3C" w:rsidP="00830D67">
            <w:pPr>
              <w:pStyle w:val="TableParagraph"/>
              <w:spacing w:before="11" w:line="244" w:lineRule="exact"/>
              <w:ind w:left="189"/>
              <w:rPr>
                <w:rFonts w:ascii="Verdana" w:hAnsi="Verdana"/>
                <w:sz w:val="16"/>
                <w:szCs w:val="16"/>
              </w:rPr>
            </w:pPr>
            <w:r w:rsidRPr="007F7D99">
              <w:rPr>
                <w:rFonts w:ascii="Verdana" w:hAnsi="Verdana"/>
                <w:w w:val="99"/>
                <w:sz w:val="16"/>
                <w:szCs w:val="16"/>
              </w:rPr>
              <w:t></w:t>
            </w:r>
          </w:p>
          <w:p w14:paraId="75E2798C" w14:textId="77777777" w:rsidR="00AE5C3C" w:rsidRPr="007F7D99" w:rsidRDefault="00AE5C3C" w:rsidP="00830D67">
            <w:pPr>
              <w:pStyle w:val="TableParagraph"/>
              <w:rPr>
                <w:rFonts w:ascii="Verdana" w:hAnsi="Verdana"/>
                <w:sz w:val="16"/>
                <w:szCs w:val="16"/>
                <w:lang w:val="da-DK"/>
              </w:rPr>
            </w:pPr>
          </w:p>
        </w:tc>
        <w:tc>
          <w:tcPr>
            <w:tcW w:w="1772" w:type="dxa"/>
            <w:tcBorders>
              <w:right w:val="single" w:sz="4" w:space="0" w:color="000000"/>
            </w:tcBorders>
            <w:shd w:val="clear" w:color="auto" w:fill="D9D9D9"/>
          </w:tcPr>
          <w:p w14:paraId="0C5DE0B4" w14:textId="77777777" w:rsidR="00AE5C3C" w:rsidRPr="00A52F0B" w:rsidRDefault="00AE5C3C" w:rsidP="00830D67">
            <w:pPr>
              <w:pStyle w:val="TableParagraph"/>
              <w:jc w:val="center"/>
              <w:rPr>
                <w:rFonts w:ascii="Verdana" w:hAnsi="Verdana"/>
                <w:sz w:val="16"/>
                <w:szCs w:val="16"/>
              </w:rPr>
            </w:pPr>
            <w:r w:rsidRPr="007F7D99">
              <w:rPr>
                <w:rFonts w:ascii="Verdana" w:hAnsi="Verdana"/>
                <w:sz w:val="16"/>
                <w:szCs w:val="16"/>
              </w:rPr>
              <w:t>FOR</w:t>
            </w:r>
          </w:p>
        </w:tc>
      </w:tr>
      <w:tr w:rsidR="00AE5C3C" w:rsidRPr="007F7D99" w14:paraId="1EFAE982" w14:textId="77777777" w:rsidTr="00AE5C3C">
        <w:trPr>
          <w:gridBefore w:val="1"/>
          <w:wBefore w:w="9" w:type="dxa"/>
          <w:trHeight w:val="238"/>
        </w:trPr>
        <w:tc>
          <w:tcPr>
            <w:tcW w:w="566" w:type="dxa"/>
            <w:gridSpan w:val="2"/>
            <w:tcBorders>
              <w:left w:val="single" w:sz="4" w:space="0" w:color="000000"/>
            </w:tcBorders>
          </w:tcPr>
          <w:p w14:paraId="0364CD99" w14:textId="77777777" w:rsidR="00AE5C3C" w:rsidRDefault="00AE5C3C" w:rsidP="00830D67">
            <w:pPr>
              <w:pStyle w:val="TableParagraph"/>
              <w:spacing w:line="218" w:lineRule="exact"/>
              <w:ind w:left="106"/>
              <w:rPr>
                <w:sz w:val="20"/>
              </w:rPr>
            </w:pPr>
          </w:p>
        </w:tc>
        <w:tc>
          <w:tcPr>
            <w:tcW w:w="5391" w:type="dxa"/>
            <w:gridSpan w:val="2"/>
          </w:tcPr>
          <w:p w14:paraId="4D300620" w14:textId="77777777" w:rsidR="00AE5C3C" w:rsidRPr="007F7D99" w:rsidRDefault="00AE5C3C" w:rsidP="00AE5C3C">
            <w:pPr>
              <w:pStyle w:val="TableParagraph"/>
              <w:numPr>
                <w:ilvl w:val="0"/>
                <w:numId w:val="3"/>
              </w:numPr>
              <w:spacing w:line="226" w:lineRule="exact"/>
              <w:rPr>
                <w:rFonts w:ascii="Verdana" w:hAnsi="Verdana"/>
                <w:sz w:val="16"/>
                <w:szCs w:val="16"/>
                <w:lang w:val="da-DK"/>
              </w:rPr>
            </w:pPr>
            <w:r w:rsidRPr="007F7D99">
              <w:rPr>
                <w:rFonts w:ascii="Verdana" w:hAnsi="Verdana"/>
                <w:sz w:val="16"/>
                <w:szCs w:val="16"/>
                <w:lang w:val="da-DK"/>
              </w:rPr>
              <w:t xml:space="preserve">nyvalg </w:t>
            </w:r>
            <w:proofErr w:type="gramStart"/>
            <w:r w:rsidRPr="007F7D99">
              <w:rPr>
                <w:rFonts w:ascii="Verdana" w:hAnsi="Verdana"/>
                <w:sz w:val="16"/>
                <w:szCs w:val="16"/>
                <w:lang w:val="da-DK"/>
              </w:rPr>
              <w:t xml:space="preserve">af </w:t>
            </w:r>
            <w:r w:rsidRPr="007F7D99">
              <w:rPr>
                <w:rFonts w:ascii="Verdana" w:hAnsi="Verdana"/>
                <w:lang w:val="da-DK"/>
              </w:rPr>
              <w:t xml:space="preserve"> </w:t>
            </w:r>
            <w:r w:rsidRPr="00A52F0B">
              <w:rPr>
                <w:rFonts w:ascii="Verdana" w:hAnsi="Verdana"/>
                <w:sz w:val="16"/>
                <w:szCs w:val="16"/>
                <w:lang w:val="da-DK"/>
              </w:rPr>
              <w:t>Jacob</w:t>
            </w:r>
            <w:proofErr w:type="gramEnd"/>
            <w:r w:rsidRPr="00A52F0B">
              <w:rPr>
                <w:rFonts w:ascii="Verdana" w:hAnsi="Verdana"/>
                <w:sz w:val="16"/>
                <w:szCs w:val="16"/>
                <w:lang w:val="da-DK"/>
              </w:rPr>
              <w:t xml:space="preserve"> Hahn Michelsen</w:t>
            </w:r>
          </w:p>
        </w:tc>
        <w:tc>
          <w:tcPr>
            <w:tcW w:w="549" w:type="dxa"/>
            <w:gridSpan w:val="2"/>
          </w:tcPr>
          <w:p w14:paraId="4667E586" w14:textId="77777777" w:rsidR="00AE5C3C" w:rsidRPr="007F7D99" w:rsidRDefault="00AE5C3C" w:rsidP="00830D67">
            <w:pPr>
              <w:pStyle w:val="TableParagraph"/>
              <w:spacing w:before="11" w:line="244" w:lineRule="exact"/>
              <w:ind w:left="189"/>
              <w:rPr>
                <w:rFonts w:ascii="Verdana" w:hAnsi="Verdana"/>
                <w:sz w:val="16"/>
                <w:szCs w:val="16"/>
              </w:rPr>
            </w:pPr>
            <w:r w:rsidRPr="007F7D99">
              <w:rPr>
                <w:rFonts w:ascii="Verdana" w:hAnsi="Verdana"/>
                <w:w w:val="99"/>
                <w:sz w:val="16"/>
                <w:szCs w:val="16"/>
              </w:rPr>
              <w:t></w:t>
            </w:r>
          </w:p>
          <w:p w14:paraId="1ADD0EBD" w14:textId="77777777" w:rsidR="00AE5C3C" w:rsidRPr="007F7D99" w:rsidRDefault="00AE5C3C" w:rsidP="00830D67">
            <w:pPr>
              <w:pStyle w:val="TableParagraph"/>
              <w:rPr>
                <w:rFonts w:ascii="Verdana" w:hAnsi="Verdana"/>
                <w:sz w:val="16"/>
                <w:szCs w:val="16"/>
                <w:lang w:val="da-DK"/>
              </w:rPr>
            </w:pPr>
          </w:p>
        </w:tc>
        <w:tc>
          <w:tcPr>
            <w:tcW w:w="673" w:type="dxa"/>
            <w:gridSpan w:val="2"/>
          </w:tcPr>
          <w:p w14:paraId="2D8B1FF5" w14:textId="77777777" w:rsidR="00AE5C3C" w:rsidRPr="00E36203" w:rsidRDefault="00AE5C3C" w:rsidP="00830D67">
            <w:pPr>
              <w:pStyle w:val="TableParagraph"/>
              <w:spacing w:before="11" w:line="244" w:lineRule="exact"/>
              <w:ind w:left="189"/>
              <w:rPr>
                <w:rFonts w:ascii="Verdana" w:hAnsi="Verdana"/>
                <w:w w:val="99"/>
                <w:sz w:val="16"/>
                <w:szCs w:val="16"/>
              </w:rPr>
            </w:pPr>
            <w:r w:rsidRPr="00B97A4B">
              <w:rPr>
                <w:rFonts w:ascii="Wingdings" w:hAnsi="Wingdings"/>
                <w:w w:val="99"/>
                <w:sz w:val="18"/>
                <w:szCs w:val="18"/>
              </w:rPr>
              <w:t></w:t>
            </w:r>
          </w:p>
          <w:p w14:paraId="4D55D5CA" w14:textId="77777777" w:rsidR="00AE5C3C" w:rsidRPr="007F7D99" w:rsidRDefault="00AE5C3C" w:rsidP="00830D67">
            <w:pPr>
              <w:pStyle w:val="TableParagraph"/>
              <w:rPr>
                <w:rFonts w:ascii="Verdana" w:hAnsi="Verdana"/>
                <w:sz w:val="16"/>
                <w:szCs w:val="16"/>
                <w:lang w:val="da-DK"/>
              </w:rPr>
            </w:pPr>
          </w:p>
        </w:tc>
        <w:tc>
          <w:tcPr>
            <w:tcW w:w="847" w:type="dxa"/>
          </w:tcPr>
          <w:p w14:paraId="70F793C7" w14:textId="77777777" w:rsidR="00AE5C3C" w:rsidRPr="007F7D99" w:rsidRDefault="00AE5C3C" w:rsidP="00830D67">
            <w:pPr>
              <w:pStyle w:val="TableParagraph"/>
              <w:spacing w:before="11" w:line="244" w:lineRule="exact"/>
              <w:ind w:left="189"/>
              <w:rPr>
                <w:rFonts w:ascii="Verdana" w:hAnsi="Verdana"/>
                <w:sz w:val="16"/>
                <w:szCs w:val="16"/>
              </w:rPr>
            </w:pPr>
            <w:r w:rsidRPr="007F7D99">
              <w:rPr>
                <w:rFonts w:ascii="Verdana" w:hAnsi="Verdana"/>
                <w:w w:val="99"/>
                <w:sz w:val="16"/>
                <w:szCs w:val="16"/>
              </w:rPr>
              <w:t></w:t>
            </w:r>
          </w:p>
          <w:p w14:paraId="64ED1A9F" w14:textId="77777777" w:rsidR="00AE5C3C" w:rsidRPr="007F7D99" w:rsidRDefault="00AE5C3C" w:rsidP="00830D67">
            <w:pPr>
              <w:pStyle w:val="TableParagraph"/>
              <w:rPr>
                <w:rFonts w:ascii="Verdana" w:hAnsi="Verdana"/>
                <w:sz w:val="16"/>
                <w:szCs w:val="16"/>
                <w:lang w:val="da-DK"/>
              </w:rPr>
            </w:pPr>
          </w:p>
        </w:tc>
        <w:tc>
          <w:tcPr>
            <w:tcW w:w="1772" w:type="dxa"/>
            <w:tcBorders>
              <w:right w:val="single" w:sz="4" w:space="0" w:color="000000"/>
            </w:tcBorders>
            <w:shd w:val="clear" w:color="auto" w:fill="D9D9D9"/>
          </w:tcPr>
          <w:p w14:paraId="7723442A" w14:textId="77777777" w:rsidR="00AE5C3C" w:rsidRPr="00A52F0B" w:rsidRDefault="00AE5C3C" w:rsidP="00830D67">
            <w:pPr>
              <w:pStyle w:val="TableParagraph"/>
              <w:jc w:val="center"/>
              <w:rPr>
                <w:rFonts w:ascii="Verdana" w:hAnsi="Verdana"/>
                <w:sz w:val="16"/>
                <w:szCs w:val="16"/>
              </w:rPr>
            </w:pPr>
            <w:r w:rsidRPr="007F7D99">
              <w:rPr>
                <w:rFonts w:ascii="Verdana" w:hAnsi="Verdana"/>
                <w:sz w:val="16"/>
                <w:szCs w:val="16"/>
              </w:rPr>
              <w:t>FOR</w:t>
            </w:r>
          </w:p>
        </w:tc>
      </w:tr>
      <w:tr w:rsidR="00AE5C3C" w14:paraId="079521EE" w14:textId="77777777" w:rsidTr="00AE5C3C">
        <w:trPr>
          <w:trHeight w:val="244"/>
        </w:trPr>
        <w:tc>
          <w:tcPr>
            <w:tcW w:w="56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1ADCE995" w14:textId="77777777" w:rsidR="00AE5C3C" w:rsidRDefault="00AE5C3C" w:rsidP="00830D67">
            <w:pPr>
              <w:pStyle w:val="TableParagraph"/>
              <w:spacing w:line="224" w:lineRule="exact"/>
              <w:ind w:left="106"/>
              <w:rPr>
                <w:sz w:val="20"/>
              </w:rPr>
            </w:pPr>
          </w:p>
        </w:tc>
        <w:tc>
          <w:tcPr>
            <w:tcW w:w="5382" w:type="dxa"/>
            <w:gridSpan w:val="2"/>
            <w:tcBorders>
              <w:bottom w:val="single" w:sz="4" w:space="0" w:color="000000"/>
            </w:tcBorders>
          </w:tcPr>
          <w:p w14:paraId="27F9CC4D" w14:textId="77777777" w:rsidR="00AE5C3C" w:rsidRPr="007F7D99" w:rsidRDefault="00AE5C3C" w:rsidP="00830D67">
            <w:pPr>
              <w:pStyle w:val="TableParagraph"/>
              <w:spacing w:line="224" w:lineRule="exact"/>
              <w:ind w:left="11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bottom w:val="single" w:sz="4" w:space="0" w:color="000000"/>
            </w:tcBorders>
          </w:tcPr>
          <w:p w14:paraId="351F7147" w14:textId="77777777" w:rsidR="00AE5C3C" w:rsidRPr="007F7D99" w:rsidRDefault="00AE5C3C" w:rsidP="00830D67">
            <w:pPr>
              <w:pStyle w:val="TableParagraph"/>
              <w:spacing w:line="224" w:lineRule="exact"/>
              <w:ind w:left="26"/>
              <w:jc w:val="center"/>
              <w:rPr>
                <w:rFonts w:ascii="Verdana" w:hAnsi="Verdana"/>
                <w:w w:val="99"/>
                <w:sz w:val="16"/>
                <w:szCs w:val="16"/>
              </w:rPr>
            </w:pPr>
          </w:p>
        </w:tc>
        <w:tc>
          <w:tcPr>
            <w:tcW w:w="672" w:type="dxa"/>
            <w:gridSpan w:val="2"/>
            <w:tcBorders>
              <w:bottom w:val="single" w:sz="4" w:space="0" w:color="000000"/>
            </w:tcBorders>
          </w:tcPr>
          <w:p w14:paraId="12497954" w14:textId="77777777" w:rsidR="00AE5C3C" w:rsidRPr="007F7D99" w:rsidRDefault="00AE5C3C" w:rsidP="00830D67">
            <w:pPr>
              <w:pStyle w:val="TableParagraph"/>
              <w:spacing w:line="224" w:lineRule="exact"/>
              <w:ind w:left="4"/>
              <w:jc w:val="center"/>
              <w:rPr>
                <w:rFonts w:ascii="Verdana" w:hAnsi="Verdana"/>
                <w:w w:val="99"/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tcBorders>
              <w:bottom w:val="single" w:sz="4" w:space="0" w:color="000000"/>
            </w:tcBorders>
          </w:tcPr>
          <w:p w14:paraId="27C03866" w14:textId="77777777" w:rsidR="00AE5C3C" w:rsidRPr="007F7D99" w:rsidRDefault="00AE5C3C" w:rsidP="00830D67">
            <w:pPr>
              <w:pStyle w:val="TableParagraph"/>
              <w:spacing w:line="224" w:lineRule="exact"/>
              <w:ind w:left="5"/>
              <w:jc w:val="center"/>
              <w:rPr>
                <w:rFonts w:ascii="Verdana" w:hAnsi="Verdana"/>
                <w:w w:val="99"/>
                <w:sz w:val="16"/>
                <w:szCs w:val="16"/>
              </w:rPr>
            </w:pPr>
          </w:p>
        </w:tc>
        <w:tc>
          <w:tcPr>
            <w:tcW w:w="17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4407354" w14:textId="77777777" w:rsidR="00AE5C3C" w:rsidRPr="007F7D99" w:rsidRDefault="00AE5C3C" w:rsidP="00830D67">
            <w:pPr>
              <w:pStyle w:val="TableParagraph"/>
              <w:spacing w:line="224" w:lineRule="exact"/>
              <w:ind w:right="591"/>
              <w:rPr>
                <w:rFonts w:ascii="Verdana" w:hAnsi="Verdana"/>
                <w:sz w:val="16"/>
                <w:szCs w:val="16"/>
              </w:rPr>
            </w:pPr>
          </w:p>
        </w:tc>
      </w:tr>
      <w:bookmarkEnd w:id="1"/>
    </w:tbl>
    <w:p w14:paraId="7AE0BA9E" w14:textId="77777777" w:rsidR="00C54AD8" w:rsidRDefault="00C54AD8">
      <w:pPr>
        <w:pStyle w:val="BodyText"/>
        <w:spacing w:before="3"/>
        <w:rPr>
          <w:b/>
          <w:sz w:val="21"/>
        </w:rPr>
      </w:pPr>
    </w:p>
    <w:p w14:paraId="1A642CDF" w14:textId="77777777" w:rsidR="00C54AD8" w:rsidRPr="008528F5" w:rsidRDefault="00247FCA">
      <w:pPr>
        <w:spacing w:before="1" w:line="249" w:lineRule="auto"/>
        <w:ind w:left="116" w:right="578"/>
        <w:rPr>
          <w:rFonts w:ascii="Verdana" w:hAnsi="Verdana"/>
          <w:b/>
          <w:sz w:val="20"/>
          <w:lang w:val="da-DK"/>
        </w:rPr>
      </w:pPr>
      <w:proofErr w:type="spellStart"/>
      <w:r w:rsidRPr="00C958DE">
        <w:rPr>
          <w:rFonts w:ascii="Verdana" w:hAnsi="Verdana"/>
          <w:b/>
          <w:sz w:val="20"/>
        </w:rPr>
        <w:t>Såfremt</w:t>
      </w:r>
      <w:proofErr w:type="spellEnd"/>
      <w:r w:rsidRPr="00C958DE">
        <w:rPr>
          <w:rFonts w:ascii="Verdana" w:hAnsi="Verdana"/>
          <w:b/>
          <w:sz w:val="20"/>
        </w:rPr>
        <w:t xml:space="preserve"> </w:t>
      </w:r>
      <w:proofErr w:type="spellStart"/>
      <w:r w:rsidRPr="00C958DE">
        <w:rPr>
          <w:rFonts w:ascii="Verdana" w:hAnsi="Verdana"/>
          <w:b/>
          <w:sz w:val="20"/>
        </w:rPr>
        <w:t>brevstemmen</w:t>
      </w:r>
      <w:proofErr w:type="spellEnd"/>
      <w:r w:rsidRPr="00C958DE">
        <w:rPr>
          <w:rFonts w:ascii="Verdana" w:hAnsi="Verdana"/>
          <w:b/>
          <w:sz w:val="20"/>
        </w:rPr>
        <w:t xml:space="preserve"> </w:t>
      </w:r>
      <w:proofErr w:type="spellStart"/>
      <w:r w:rsidRPr="00C958DE">
        <w:rPr>
          <w:rFonts w:ascii="Verdana" w:hAnsi="Verdana"/>
          <w:b/>
          <w:sz w:val="20"/>
        </w:rPr>
        <w:t>alene</w:t>
      </w:r>
      <w:proofErr w:type="spellEnd"/>
      <w:r w:rsidRPr="00C958DE">
        <w:rPr>
          <w:rFonts w:ascii="Verdana" w:hAnsi="Verdana"/>
          <w:b/>
          <w:sz w:val="20"/>
        </w:rPr>
        <w:t xml:space="preserve"> er </w:t>
      </w:r>
      <w:proofErr w:type="spellStart"/>
      <w:r w:rsidRPr="00C958DE">
        <w:rPr>
          <w:rFonts w:ascii="Verdana" w:hAnsi="Verdana"/>
          <w:b/>
          <w:sz w:val="20"/>
        </w:rPr>
        <w:t>dateret</w:t>
      </w:r>
      <w:proofErr w:type="spellEnd"/>
      <w:r w:rsidRPr="00C958DE">
        <w:rPr>
          <w:rFonts w:ascii="Verdana" w:hAnsi="Verdana"/>
          <w:b/>
          <w:sz w:val="20"/>
        </w:rPr>
        <w:t xml:space="preserve"> </w:t>
      </w:r>
      <w:proofErr w:type="spellStart"/>
      <w:r w:rsidRPr="00C958DE">
        <w:rPr>
          <w:rFonts w:ascii="Verdana" w:hAnsi="Verdana"/>
          <w:b/>
          <w:sz w:val="20"/>
        </w:rPr>
        <w:t>og</w:t>
      </w:r>
      <w:proofErr w:type="spellEnd"/>
      <w:r w:rsidRPr="00C958DE">
        <w:rPr>
          <w:rFonts w:ascii="Verdana" w:hAnsi="Verdana"/>
          <w:b/>
          <w:sz w:val="20"/>
        </w:rPr>
        <w:t xml:space="preserve"> </w:t>
      </w:r>
      <w:proofErr w:type="spellStart"/>
      <w:r w:rsidRPr="00C958DE">
        <w:rPr>
          <w:rFonts w:ascii="Verdana" w:hAnsi="Verdana"/>
          <w:b/>
          <w:sz w:val="20"/>
        </w:rPr>
        <w:t>underskrevet</w:t>
      </w:r>
      <w:proofErr w:type="spellEnd"/>
      <w:r w:rsidRPr="00C958DE">
        <w:rPr>
          <w:rFonts w:ascii="Verdana" w:hAnsi="Verdana"/>
          <w:b/>
          <w:sz w:val="20"/>
        </w:rPr>
        <w:t xml:space="preserve">, men </w:t>
      </w:r>
      <w:proofErr w:type="spellStart"/>
      <w:r w:rsidRPr="00C958DE">
        <w:rPr>
          <w:rFonts w:ascii="Verdana" w:hAnsi="Verdana"/>
          <w:b/>
          <w:sz w:val="20"/>
        </w:rPr>
        <w:t>i</w:t>
      </w:r>
      <w:proofErr w:type="spellEnd"/>
      <w:r w:rsidRPr="00C958DE">
        <w:rPr>
          <w:rFonts w:ascii="Verdana" w:hAnsi="Verdana"/>
          <w:b/>
          <w:sz w:val="20"/>
        </w:rPr>
        <w:t xml:space="preserve"> </w:t>
      </w:r>
      <w:proofErr w:type="spellStart"/>
      <w:r w:rsidRPr="00C958DE">
        <w:rPr>
          <w:rFonts w:ascii="Verdana" w:hAnsi="Verdana"/>
          <w:b/>
          <w:sz w:val="20"/>
        </w:rPr>
        <w:t>øvrigt</w:t>
      </w:r>
      <w:proofErr w:type="spellEnd"/>
      <w:r w:rsidRPr="00C958DE">
        <w:rPr>
          <w:rFonts w:ascii="Verdana" w:hAnsi="Verdana"/>
          <w:b/>
          <w:sz w:val="20"/>
        </w:rPr>
        <w:t xml:space="preserve"> </w:t>
      </w:r>
      <w:proofErr w:type="spellStart"/>
      <w:r w:rsidRPr="00C958DE">
        <w:rPr>
          <w:rFonts w:ascii="Verdana" w:hAnsi="Verdana"/>
          <w:b/>
          <w:sz w:val="20"/>
        </w:rPr>
        <w:t>ikke</w:t>
      </w:r>
      <w:proofErr w:type="spellEnd"/>
      <w:r w:rsidRPr="00C958DE">
        <w:rPr>
          <w:rFonts w:ascii="Verdana" w:hAnsi="Verdana"/>
          <w:b/>
          <w:sz w:val="20"/>
        </w:rPr>
        <w:t xml:space="preserve"> er </w:t>
      </w:r>
      <w:proofErr w:type="spellStart"/>
      <w:r w:rsidRPr="00C958DE">
        <w:rPr>
          <w:rFonts w:ascii="Verdana" w:hAnsi="Verdana"/>
          <w:b/>
          <w:sz w:val="20"/>
        </w:rPr>
        <w:t>udfyldt</w:t>
      </w:r>
      <w:proofErr w:type="spellEnd"/>
      <w:r w:rsidRPr="00C958DE">
        <w:rPr>
          <w:rFonts w:ascii="Verdana" w:hAnsi="Verdana"/>
          <w:b/>
          <w:sz w:val="20"/>
        </w:rPr>
        <w:t xml:space="preserve">, </w:t>
      </w:r>
      <w:proofErr w:type="spellStart"/>
      <w:r w:rsidRPr="00C958DE">
        <w:rPr>
          <w:rFonts w:ascii="Verdana" w:hAnsi="Verdana"/>
          <w:b/>
          <w:sz w:val="20"/>
        </w:rPr>
        <w:t>anses</w:t>
      </w:r>
      <w:proofErr w:type="spellEnd"/>
      <w:r w:rsidRPr="00C958DE">
        <w:rPr>
          <w:rFonts w:ascii="Verdana" w:hAnsi="Verdana"/>
          <w:b/>
          <w:sz w:val="20"/>
        </w:rPr>
        <w:t xml:space="preserve"> </w:t>
      </w:r>
      <w:proofErr w:type="spellStart"/>
      <w:r w:rsidRPr="00C958DE">
        <w:rPr>
          <w:rFonts w:ascii="Verdana" w:hAnsi="Verdana"/>
          <w:b/>
          <w:sz w:val="20"/>
        </w:rPr>
        <w:t>brevstemmen</w:t>
      </w:r>
      <w:proofErr w:type="spellEnd"/>
      <w:r w:rsidRPr="00C958DE">
        <w:rPr>
          <w:rFonts w:ascii="Verdana" w:hAnsi="Verdana"/>
          <w:b/>
          <w:sz w:val="20"/>
        </w:rPr>
        <w:t xml:space="preserve"> </w:t>
      </w:r>
      <w:proofErr w:type="spellStart"/>
      <w:r w:rsidRPr="00C958DE">
        <w:rPr>
          <w:rFonts w:ascii="Verdana" w:hAnsi="Verdana"/>
          <w:b/>
          <w:sz w:val="20"/>
        </w:rPr>
        <w:t>som</w:t>
      </w:r>
      <w:proofErr w:type="spellEnd"/>
      <w:r w:rsidRPr="00C958DE">
        <w:rPr>
          <w:rFonts w:ascii="Verdana" w:hAnsi="Verdana"/>
          <w:b/>
          <w:sz w:val="20"/>
        </w:rPr>
        <w:t xml:space="preserve"> </w:t>
      </w:r>
      <w:proofErr w:type="spellStart"/>
      <w:r w:rsidRPr="00C958DE">
        <w:rPr>
          <w:rFonts w:ascii="Verdana" w:hAnsi="Verdana"/>
          <w:b/>
          <w:sz w:val="20"/>
        </w:rPr>
        <w:t>afgivet</w:t>
      </w:r>
      <w:proofErr w:type="spellEnd"/>
      <w:r w:rsidRPr="00C958DE">
        <w:rPr>
          <w:rFonts w:ascii="Verdana" w:hAnsi="Verdana"/>
          <w:b/>
          <w:sz w:val="20"/>
        </w:rPr>
        <w:t xml:space="preserve"> </w:t>
      </w:r>
      <w:proofErr w:type="spellStart"/>
      <w:r w:rsidRPr="00C958DE">
        <w:rPr>
          <w:rFonts w:ascii="Verdana" w:hAnsi="Verdana"/>
          <w:b/>
          <w:sz w:val="20"/>
        </w:rPr>
        <w:t>i</w:t>
      </w:r>
      <w:proofErr w:type="spellEnd"/>
      <w:r w:rsidRPr="00C958DE">
        <w:rPr>
          <w:rFonts w:ascii="Verdana" w:hAnsi="Verdana"/>
          <w:b/>
          <w:sz w:val="20"/>
        </w:rPr>
        <w:t xml:space="preserve"> </w:t>
      </w:r>
      <w:proofErr w:type="spellStart"/>
      <w:r w:rsidRPr="00C958DE">
        <w:rPr>
          <w:rFonts w:ascii="Verdana" w:hAnsi="Verdana"/>
          <w:b/>
          <w:sz w:val="20"/>
        </w:rPr>
        <w:t>overensstemmelse</w:t>
      </w:r>
      <w:proofErr w:type="spellEnd"/>
      <w:r w:rsidRPr="00C958DE">
        <w:rPr>
          <w:rFonts w:ascii="Verdana" w:hAnsi="Verdana"/>
          <w:b/>
          <w:sz w:val="20"/>
        </w:rPr>
        <w:t xml:space="preserve"> med </w:t>
      </w:r>
      <w:proofErr w:type="spellStart"/>
      <w:r w:rsidRPr="00C958DE">
        <w:rPr>
          <w:rFonts w:ascii="Verdana" w:hAnsi="Verdana"/>
          <w:b/>
          <w:sz w:val="20"/>
        </w:rPr>
        <w:t>bestyrelsens</w:t>
      </w:r>
      <w:proofErr w:type="spellEnd"/>
      <w:r w:rsidRPr="00C958DE">
        <w:rPr>
          <w:rFonts w:ascii="Verdana" w:hAnsi="Verdana"/>
          <w:b/>
          <w:sz w:val="20"/>
        </w:rPr>
        <w:t xml:space="preserve"> </w:t>
      </w:r>
      <w:proofErr w:type="spellStart"/>
      <w:r w:rsidRPr="00C958DE">
        <w:rPr>
          <w:rFonts w:ascii="Verdana" w:hAnsi="Verdana"/>
          <w:b/>
          <w:sz w:val="20"/>
        </w:rPr>
        <w:t>anbefaling</w:t>
      </w:r>
      <w:proofErr w:type="spellEnd"/>
      <w:r w:rsidRPr="00C958DE">
        <w:rPr>
          <w:rFonts w:ascii="Verdana" w:hAnsi="Verdana"/>
          <w:b/>
          <w:sz w:val="20"/>
        </w:rPr>
        <w:t xml:space="preserve"> </w:t>
      </w:r>
      <w:proofErr w:type="spellStart"/>
      <w:r w:rsidRPr="00C958DE">
        <w:rPr>
          <w:rFonts w:ascii="Verdana" w:hAnsi="Verdana"/>
          <w:b/>
          <w:sz w:val="20"/>
        </w:rPr>
        <w:t>som</w:t>
      </w:r>
      <w:proofErr w:type="spellEnd"/>
      <w:r w:rsidRPr="00C958DE">
        <w:rPr>
          <w:rFonts w:ascii="Verdana" w:hAnsi="Verdana"/>
          <w:b/>
          <w:sz w:val="20"/>
        </w:rPr>
        <w:t xml:space="preserve"> </w:t>
      </w:r>
      <w:proofErr w:type="spellStart"/>
      <w:r w:rsidRPr="00C958DE">
        <w:rPr>
          <w:rFonts w:ascii="Verdana" w:hAnsi="Verdana"/>
          <w:b/>
          <w:sz w:val="20"/>
        </w:rPr>
        <w:t>anført</w:t>
      </w:r>
      <w:proofErr w:type="spellEnd"/>
      <w:r w:rsidRPr="00C958DE">
        <w:rPr>
          <w:rFonts w:ascii="Verdana" w:hAnsi="Verdana"/>
          <w:b/>
          <w:sz w:val="20"/>
        </w:rPr>
        <w:t xml:space="preserve"> </w:t>
      </w:r>
      <w:proofErr w:type="spellStart"/>
      <w:r w:rsidRPr="00C958DE">
        <w:rPr>
          <w:rFonts w:ascii="Verdana" w:hAnsi="Verdana"/>
          <w:b/>
          <w:sz w:val="20"/>
        </w:rPr>
        <w:t>i</w:t>
      </w:r>
      <w:proofErr w:type="spellEnd"/>
      <w:r w:rsidRPr="00C958DE">
        <w:rPr>
          <w:rFonts w:ascii="Verdana" w:hAnsi="Verdana"/>
          <w:b/>
          <w:sz w:val="20"/>
        </w:rPr>
        <w:t xml:space="preserve"> </w:t>
      </w:r>
      <w:proofErr w:type="spellStart"/>
      <w:r w:rsidRPr="00C958DE">
        <w:rPr>
          <w:rFonts w:ascii="Verdana" w:hAnsi="Verdana"/>
          <w:b/>
          <w:sz w:val="20"/>
        </w:rPr>
        <w:t>skemaet</w:t>
      </w:r>
      <w:proofErr w:type="spellEnd"/>
      <w:r w:rsidRPr="00C958DE">
        <w:rPr>
          <w:rFonts w:ascii="Verdana" w:hAnsi="Verdana"/>
          <w:b/>
          <w:sz w:val="20"/>
        </w:rPr>
        <w:t xml:space="preserve"> </w:t>
      </w:r>
      <w:proofErr w:type="spellStart"/>
      <w:r w:rsidRPr="00C958DE">
        <w:rPr>
          <w:rFonts w:ascii="Verdana" w:hAnsi="Verdana"/>
          <w:b/>
          <w:sz w:val="20"/>
        </w:rPr>
        <w:t>ovenfor</w:t>
      </w:r>
      <w:proofErr w:type="spellEnd"/>
      <w:r w:rsidRPr="00C958DE">
        <w:rPr>
          <w:rFonts w:ascii="Verdana" w:hAnsi="Verdana"/>
          <w:b/>
          <w:sz w:val="20"/>
        </w:rPr>
        <w:t xml:space="preserve">. </w:t>
      </w:r>
      <w:r w:rsidRPr="008528F5">
        <w:rPr>
          <w:rFonts w:ascii="Verdana" w:hAnsi="Verdana"/>
          <w:b/>
          <w:sz w:val="20"/>
          <w:lang w:val="da-DK"/>
        </w:rPr>
        <w:t>Er brevstemmen kun delvist udfyldt, stemmes efter bestyrelsens anbefaling for ikke udfyldte punkter.</w:t>
      </w:r>
    </w:p>
    <w:p w14:paraId="101A2907" w14:textId="77777777" w:rsidR="00C54AD8" w:rsidRPr="008528F5" w:rsidRDefault="00C54AD8">
      <w:pPr>
        <w:pStyle w:val="BodyText"/>
        <w:spacing w:before="1"/>
        <w:rPr>
          <w:rFonts w:ascii="Verdana" w:hAnsi="Verdana"/>
          <w:b/>
          <w:sz w:val="21"/>
          <w:lang w:val="da-DK"/>
        </w:rPr>
      </w:pPr>
    </w:p>
    <w:p w14:paraId="56A4A5FE" w14:textId="77777777" w:rsidR="00C54AD8" w:rsidRPr="008528F5" w:rsidRDefault="00247FCA">
      <w:pPr>
        <w:pStyle w:val="BodyText"/>
        <w:spacing w:line="249" w:lineRule="auto"/>
        <w:ind w:left="116" w:right="756"/>
        <w:rPr>
          <w:rFonts w:ascii="Verdana" w:hAnsi="Verdana"/>
          <w:lang w:val="da-DK"/>
        </w:rPr>
      </w:pPr>
      <w:r w:rsidRPr="008528F5">
        <w:rPr>
          <w:rFonts w:ascii="Verdana" w:hAnsi="Verdana"/>
          <w:lang w:val="da-DK"/>
        </w:rPr>
        <w:t>Brevstemmen vil blive medtaget, hvis et nyt eller ændret forslag efter rimeligt skøn i al væsentlighed har samme hensigt som det oprindelige forslag.</w:t>
      </w:r>
    </w:p>
    <w:p w14:paraId="0580E0D0" w14:textId="77777777" w:rsidR="00C54AD8" w:rsidRPr="008528F5" w:rsidRDefault="00C54AD8">
      <w:pPr>
        <w:pStyle w:val="BodyText"/>
        <w:rPr>
          <w:rFonts w:ascii="Verdana" w:hAnsi="Verdana"/>
          <w:sz w:val="21"/>
          <w:lang w:val="da-DK"/>
        </w:rPr>
      </w:pPr>
    </w:p>
    <w:p w14:paraId="3C3D2F61" w14:textId="77777777" w:rsidR="00C54AD8" w:rsidRPr="008528F5" w:rsidRDefault="00247FCA">
      <w:pPr>
        <w:pStyle w:val="BodyText"/>
        <w:spacing w:line="249" w:lineRule="auto"/>
        <w:ind w:left="117" w:right="597"/>
        <w:jc w:val="both"/>
        <w:rPr>
          <w:rFonts w:ascii="Verdana" w:hAnsi="Verdana"/>
          <w:lang w:val="da-DK"/>
        </w:rPr>
      </w:pPr>
      <w:r w:rsidRPr="008528F5">
        <w:rPr>
          <w:rFonts w:ascii="Verdana" w:hAnsi="Verdana"/>
          <w:lang w:val="da-DK"/>
        </w:rPr>
        <w:t>Brevstemmen gælder aktier, som undertegnede besidder på registreringsdatoen, opgjort på baggrund af notering af aktionærens ejerforhold i ejerbogen samt meddelelser om ejerforhold, som selskabet har modtaget med henblik på indførsel i ejerbogen, men som endnu ikke er indført i ejerbogen.</w:t>
      </w:r>
    </w:p>
    <w:p w14:paraId="63980D48" w14:textId="77777777" w:rsidR="008528F5" w:rsidRDefault="008528F5" w:rsidP="008528F5">
      <w:pPr>
        <w:pStyle w:val="BodyText"/>
        <w:spacing w:line="249" w:lineRule="auto"/>
        <w:ind w:left="117" w:right="597"/>
        <w:jc w:val="both"/>
        <w:rPr>
          <w:rFonts w:ascii="Verdana" w:hAnsi="Verdana"/>
          <w:lang w:val="da-DK"/>
        </w:rPr>
      </w:pPr>
    </w:p>
    <w:p w14:paraId="21ABA724" w14:textId="38CBC4BE" w:rsidR="008528F5" w:rsidRDefault="00247FCA" w:rsidP="008528F5">
      <w:pPr>
        <w:pStyle w:val="BodyText"/>
        <w:spacing w:line="249" w:lineRule="auto"/>
        <w:ind w:left="117" w:right="597"/>
        <w:jc w:val="both"/>
        <w:rPr>
          <w:rFonts w:ascii="Verdana" w:hAnsi="Verdana"/>
          <w:lang w:val="da-DK"/>
        </w:rPr>
      </w:pPr>
      <w:r w:rsidRPr="008528F5">
        <w:rPr>
          <w:rFonts w:ascii="Verdana" w:hAnsi="Verdana"/>
          <w:lang w:val="da-DK"/>
        </w:rPr>
        <w:t>Brevstemmen kan ikke</w:t>
      </w:r>
      <w:r w:rsidR="008528F5">
        <w:rPr>
          <w:rFonts w:ascii="Verdana" w:hAnsi="Verdana"/>
          <w:lang w:val="da-DK"/>
        </w:rPr>
        <w:t xml:space="preserve"> t</w:t>
      </w:r>
      <w:r w:rsidRPr="008528F5">
        <w:rPr>
          <w:rFonts w:ascii="Verdana" w:hAnsi="Verdana"/>
          <w:lang w:val="da-DK"/>
        </w:rPr>
        <w:t>ilbagekaldes.</w:t>
      </w:r>
    </w:p>
    <w:p w14:paraId="7C47733A" w14:textId="77777777" w:rsidR="008528F5" w:rsidRDefault="008528F5" w:rsidP="008528F5">
      <w:pPr>
        <w:pStyle w:val="BodyText"/>
        <w:spacing w:line="249" w:lineRule="auto"/>
        <w:ind w:left="117" w:right="597"/>
        <w:jc w:val="both"/>
        <w:rPr>
          <w:rFonts w:ascii="Verdana" w:hAnsi="Verdana"/>
          <w:lang w:val="da-DK"/>
        </w:rPr>
      </w:pPr>
    </w:p>
    <w:p w14:paraId="124F6F56" w14:textId="22A150F6" w:rsidR="00C54AD8" w:rsidRPr="008528F5" w:rsidRDefault="00247FCA">
      <w:pPr>
        <w:pStyle w:val="BodyText"/>
        <w:tabs>
          <w:tab w:val="left" w:pos="856"/>
          <w:tab w:val="left" w:pos="2973"/>
        </w:tabs>
        <w:spacing w:before="195" w:line="501" w:lineRule="auto"/>
        <w:ind w:left="117" w:right="6768"/>
        <w:rPr>
          <w:rFonts w:ascii="Verdana" w:hAnsi="Verdana"/>
          <w:lang w:val="da-DK"/>
        </w:rPr>
      </w:pPr>
      <w:r w:rsidRPr="008528F5">
        <w:rPr>
          <w:rFonts w:ascii="Verdana" w:hAnsi="Verdana"/>
          <w:lang w:val="da-DK"/>
        </w:rPr>
        <w:t>Dato:</w:t>
      </w:r>
      <w:r w:rsidRPr="008528F5">
        <w:rPr>
          <w:rFonts w:ascii="Verdana" w:hAnsi="Verdana"/>
          <w:lang w:val="da-DK"/>
        </w:rPr>
        <w:tab/>
      </w:r>
      <w:r w:rsidRPr="008528F5">
        <w:rPr>
          <w:rFonts w:ascii="Verdana" w:hAnsi="Verdana"/>
          <w:u w:val="single"/>
          <w:lang w:val="da-DK"/>
        </w:rPr>
        <w:t xml:space="preserve"> </w:t>
      </w:r>
      <w:r w:rsidRPr="008528F5">
        <w:rPr>
          <w:rFonts w:ascii="Verdana" w:hAnsi="Verdana"/>
          <w:u w:val="single"/>
          <w:lang w:val="da-DK"/>
        </w:rPr>
        <w:tab/>
      </w:r>
    </w:p>
    <w:p w14:paraId="0C6EFA95" w14:textId="77777777" w:rsidR="00C54AD8" w:rsidRPr="008528F5" w:rsidRDefault="00247FCA">
      <w:pPr>
        <w:pStyle w:val="BodyText"/>
        <w:tabs>
          <w:tab w:val="left" w:pos="2973"/>
        </w:tabs>
        <w:spacing w:line="229" w:lineRule="exact"/>
        <w:ind w:left="117"/>
        <w:rPr>
          <w:rFonts w:ascii="Verdana" w:hAnsi="Verdana"/>
          <w:lang w:val="da-DK"/>
        </w:rPr>
      </w:pPr>
      <w:r w:rsidRPr="008528F5">
        <w:rPr>
          <w:rFonts w:ascii="Verdana" w:hAnsi="Verdana"/>
          <w:lang w:val="da-DK"/>
        </w:rPr>
        <w:t>Aktionærens</w:t>
      </w:r>
      <w:r w:rsidRPr="008528F5">
        <w:rPr>
          <w:rFonts w:ascii="Verdana" w:hAnsi="Verdana"/>
          <w:spacing w:val="-7"/>
          <w:lang w:val="da-DK"/>
        </w:rPr>
        <w:t xml:space="preserve"> </w:t>
      </w:r>
      <w:r w:rsidRPr="008528F5">
        <w:rPr>
          <w:rFonts w:ascii="Verdana" w:hAnsi="Verdana"/>
          <w:lang w:val="da-DK"/>
        </w:rPr>
        <w:t>navn:</w:t>
      </w:r>
      <w:r w:rsidRPr="008528F5">
        <w:rPr>
          <w:rFonts w:ascii="Verdana" w:hAnsi="Verdana"/>
          <w:spacing w:val="-23"/>
          <w:lang w:val="da-DK"/>
        </w:rPr>
        <w:t xml:space="preserve"> </w:t>
      </w:r>
      <w:r w:rsidRPr="008528F5">
        <w:rPr>
          <w:rFonts w:ascii="Verdana" w:hAnsi="Verdana"/>
          <w:u w:val="single"/>
          <w:lang w:val="da-DK"/>
        </w:rPr>
        <w:t xml:space="preserve"> </w:t>
      </w:r>
      <w:r w:rsidRPr="008528F5">
        <w:rPr>
          <w:rFonts w:ascii="Verdana" w:hAnsi="Verdana"/>
          <w:u w:val="single"/>
          <w:lang w:val="da-DK"/>
        </w:rPr>
        <w:tab/>
      </w:r>
    </w:p>
    <w:p w14:paraId="188FCC6C" w14:textId="77777777" w:rsidR="00C54AD8" w:rsidRPr="008528F5" w:rsidRDefault="00C54AD8">
      <w:pPr>
        <w:pStyle w:val="BodyText"/>
        <w:spacing w:before="8"/>
        <w:rPr>
          <w:rFonts w:ascii="Verdana" w:hAnsi="Verdana"/>
          <w:sz w:val="13"/>
          <w:lang w:val="da-DK"/>
        </w:rPr>
      </w:pPr>
    </w:p>
    <w:p w14:paraId="5FA1F7BD" w14:textId="77777777" w:rsidR="00C54AD8" w:rsidRPr="008528F5" w:rsidRDefault="00247FCA">
      <w:pPr>
        <w:pStyle w:val="BodyText"/>
        <w:tabs>
          <w:tab w:val="left" w:pos="2973"/>
        </w:tabs>
        <w:spacing w:before="92"/>
        <w:ind w:left="117"/>
        <w:rPr>
          <w:rFonts w:ascii="Verdana" w:hAnsi="Verdana"/>
          <w:lang w:val="da-DK"/>
        </w:rPr>
      </w:pPr>
      <w:r w:rsidRPr="008528F5">
        <w:rPr>
          <w:rFonts w:ascii="Verdana" w:hAnsi="Verdana"/>
          <w:lang w:val="da-DK"/>
        </w:rPr>
        <w:t>Adresse:</w:t>
      </w:r>
      <w:r w:rsidRPr="008528F5">
        <w:rPr>
          <w:rFonts w:ascii="Verdana" w:hAnsi="Verdana"/>
          <w:spacing w:val="-13"/>
          <w:lang w:val="da-DK"/>
        </w:rPr>
        <w:t xml:space="preserve"> </w:t>
      </w:r>
      <w:r w:rsidRPr="008528F5">
        <w:rPr>
          <w:rFonts w:ascii="Verdana" w:hAnsi="Verdana"/>
          <w:u w:val="single"/>
          <w:lang w:val="da-DK"/>
        </w:rPr>
        <w:t xml:space="preserve"> </w:t>
      </w:r>
      <w:r w:rsidRPr="008528F5">
        <w:rPr>
          <w:rFonts w:ascii="Verdana" w:hAnsi="Verdana"/>
          <w:u w:val="single"/>
          <w:lang w:val="da-DK"/>
        </w:rPr>
        <w:tab/>
      </w:r>
    </w:p>
    <w:p w14:paraId="63AA09D1" w14:textId="77777777" w:rsidR="00C54AD8" w:rsidRPr="008528F5" w:rsidRDefault="00C54AD8">
      <w:pPr>
        <w:pStyle w:val="BodyText"/>
        <w:spacing w:before="9"/>
        <w:rPr>
          <w:rFonts w:ascii="Verdana" w:hAnsi="Verdana"/>
          <w:sz w:val="13"/>
          <w:lang w:val="da-DK"/>
        </w:rPr>
      </w:pPr>
    </w:p>
    <w:p w14:paraId="0D476FF2" w14:textId="77777777" w:rsidR="00C54AD8" w:rsidRPr="008528F5" w:rsidRDefault="00247FCA">
      <w:pPr>
        <w:pStyle w:val="BodyText"/>
        <w:tabs>
          <w:tab w:val="left" w:pos="2973"/>
        </w:tabs>
        <w:spacing w:before="92"/>
        <w:ind w:left="117"/>
        <w:rPr>
          <w:rFonts w:ascii="Verdana" w:hAnsi="Verdana"/>
          <w:lang w:val="da-DK"/>
        </w:rPr>
      </w:pPr>
      <w:r w:rsidRPr="008528F5">
        <w:rPr>
          <w:rFonts w:ascii="Verdana" w:hAnsi="Verdana"/>
          <w:lang w:val="da-DK"/>
        </w:rPr>
        <w:t>Postnr. og</w:t>
      </w:r>
      <w:r w:rsidRPr="008528F5">
        <w:rPr>
          <w:rFonts w:ascii="Verdana" w:hAnsi="Verdana"/>
          <w:spacing w:val="-4"/>
          <w:lang w:val="da-DK"/>
        </w:rPr>
        <w:t xml:space="preserve"> </w:t>
      </w:r>
      <w:r w:rsidRPr="008528F5">
        <w:rPr>
          <w:rFonts w:ascii="Verdana" w:hAnsi="Verdana"/>
          <w:lang w:val="da-DK"/>
        </w:rPr>
        <w:t>by:</w:t>
      </w:r>
      <w:r w:rsidRPr="008528F5">
        <w:rPr>
          <w:rFonts w:ascii="Verdana" w:hAnsi="Verdana"/>
          <w:spacing w:val="-26"/>
          <w:lang w:val="da-DK"/>
        </w:rPr>
        <w:t xml:space="preserve"> </w:t>
      </w:r>
      <w:r w:rsidRPr="008528F5">
        <w:rPr>
          <w:rFonts w:ascii="Verdana" w:hAnsi="Verdana"/>
          <w:u w:val="single"/>
          <w:lang w:val="da-DK"/>
        </w:rPr>
        <w:t xml:space="preserve"> </w:t>
      </w:r>
      <w:r w:rsidRPr="008528F5">
        <w:rPr>
          <w:rFonts w:ascii="Verdana" w:hAnsi="Verdana"/>
          <w:u w:val="single"/>
          <w:lang w:val="da-DK"/>
        </w:rPr>
        <w:tab/>
      </w:r>
    </w:p>
    <w:p w14:paraId="089E424D" w14:textId="77777777" w:rsidR="00C54AD8" w:rsidRPr="008528F5" w:rsidRDefault="00C54AD8">
      <w:pPr>
        <w:pStyle w:val="BodyText"/>
        <w:spacing w:before="8"/>
        <w:rPr>
          <w:rFonts w:ascii="Verdana" w:hAnsi="Verdana"/>
          <w:sz w:val="13"/>
          <w:lang w:val="da-DK"/>
        </w:rPr>
      </w:pPr>
    </w:p>
    <w:p w14:paraId="3A623DF8" w14:textId="77777777" w:rsidR="00C54AD8" w:rsidRPr="008528F5" w:rsidRDefault="00247FCA">
      <w:pPr>
        <w:pStyle w:val="BodyText"/>
        <w:tabs>
          <w:tab w:val="left" w:pos="2973"/>
        </w:tabs>
        <w:spacing w:before="92"/>
        <w:ind w:left="117"/>
        <w:rPr>
          <w:rFonts w:ascii="Verdana" w:hAnsi="Verdana"/>
          <w:lang w:val="da-DK"/>
        </w:rPr>
      </w:pPr>
      <w:r w:rsidRPr="008528F5">
        <w:rPr>
          <w:rFonts w:ascii="Verdana" w:hAnsi="Verdana"/>
          <w:lang w:val="da-DK"/>
        </w:rPr>
        <w:t>Evt.</w:t>
      </w:r>
      <w:r w:rsidRPr="008528F5">
        <w:rPr>
          <w:rFonts w:ascii="Verdana" w:hAnsi="Verdana"/>
          <w:spacing w:val="-13"/>
          <w:lang w:val="da-DK"/>
        </w:rPr>
        <w:t xml:space="preserve"> </w:t>
      </w:r>
      <w:r w:rsidRPr="008528F5">
        <w:rPr>
          <w:rFonts w:ascii="Verdana" w:hAnsi="Verdana"/>
          <w:lang w:val="da-DK"/>
        </w:rPr>
        <w:t>depot-/VP-referencenr.:</w:t>
      </w:r>
      <w:r w:rsidRPr="008528F5">
        <w:rPr>
          <w:rFonts w:ascii="Verdana" w:hAnsi="Verdana"/>
          <w:spacing w:val="18"/>
          <w:lang w:val="da-DK"/>
        </w:rPr>
        <w:t xml:space="preserve"> </w:t>
      </w:r>
      <w:r w:rsidRPr="008528F5">
        <w:rPr>
          <w:rFonts w:ascii="Verdana" w:hAnsi="Verdana"/>
          <w:u w:val="single"/>
          <w:lang w:val="da-DK"/>
        </w:rPr>
        <w:t xml:space="preserve"> </w:t>
      </w:r>
      <w:r w:rsidRPr="008528F5">
        <w:rPr>
          <w:rFonts w:ascii="Verdana" w:hAnsi="Verdana"/>
          <w:u w:val="single"/>
          <w:lang w:val="da-DK"/>
        </w:rPr>
        <w:tab/>
      </w:r>
    </w:p>
    <w:p w14:paraId="65F01D32" w14:textId="77777777" w:rsidR="00C54AD8" w:rsidRPr="008528F5" w:rsidRDefault="00C54AD8">
      <w:pPr>
        <w:pStyle w:val="BodyText"/>
        <w:spacing w:before="9"/>
        <w:rPr>
          <w:rFonts w:ascii="Verdana" w:hAnsi="Verdana"/>
          <w:sz w:val="13"/>
          <w:lang w:val="da-DK"/>
        </w:rPr>
      </w:pPr>
    </w:p>
    <w:p w14:paraId="479CF9A8" w14:textId="77777777" w:rsidR="00C54AD8" w:rsidRPr="008528F5" w:rsidRDefault="00247FCA">
      <w:pPr>
        <w:pStyle w:val="BodyText"/>
        <w:tabs>
          <w:tab w:val="left" w:pos="2973"/>
        </w:tabs>
        <w:spacing w:before="92"/>
        <w:ind w:left="117"/>
        <w:rPr>
          <w:rFonts w:ascii="Verdana" w:hAnsi="Verdana"/>
          <w:lang w:val="da-DK"/>
        </w:rPr>
      </w:pPr>
      <w:r w:rsidRPr="008528F5">
        <w:rPr>
          <w:rFonts w:ascii="Verdana" w:hAnsi="Verdana"/>
          <w:lang w:val="da-DK"/>
        </w:rPr>
        <w:t>Underskrift:</w:t>
      </w:r>
      <w:r w:rsidRPr="008528F5">
        <w:rPr>
          <w:rFonts w:ascii="Verdana" w:hAnsi="Verdana"/>
          <w:spacing w:val="13"/>
          <w:lang w:val="da-DK"/>
        </w:rPr>
        <w:t xml:space="preserve"> </w:t>
      </w:r>
      <w:r w:rsidRPr="008528F5">
        <w:rPr>
          <w:rFonts w:ascii="Verdana" w:hAnsi="Verdana"/>
          <w:u w:val="single"/>
          <w:lang w:val="da-DK"/>
        </w:rPr>
        <w:t xml:space="preserve"> </w:t>
      </w:r>
      <w:r w:rsidRPr="008528F5">
        <w:rPr>
          <w:rFonts w:ascii="Verdana" w:hAnsi="Verdana"/>
          <w:u w:val="single"/>
          <w:lang w:val="da-DK"/>
        </w:rPr>
        <w:tab/>
      </w:r>
    </w:p>
    <w:p w14:paraId="6C226A7C" w14:textId="77777777" w:rsidR="00C54AD8" w:rsidRPr="008528F5" w:rsidRDefault="00C54AD8">
      <w:pPr>
        <w:pStyle w:val="BodyText"/>
        <w:rPr>
          <w:lang w:val="da-DK"/>
        </w:rPr>
      </w:pPr>
    </w:p>
    <w:p w14:paraId="7F5C09AF" w14:textId="77777777" w:rsidR="00C54AD8" w:rsidRPr="008528F5" w:rsidRDefault="00C54AD8">
      <w:pPr>
        <w:pStyle w:val="BodyText"/>
        <w:spacing w:before="6"/>
        <w:rPr>
          <w:lang w:val="da-DK"/>
        </w:rPr>
      </w:pPr>
    </w:p>
    <w:p w14:paraId="21F71B5D" w14:textId="28139689" w:rsidR="008528F5" w:rsidRPr="008528F5" w:rsidRDefault="00247FCA" w:rsidP="008528F5">
      <w:pPr>
        <w:ind w:left="116" w:right="718"/>
        <w:rPr>
          <w:rFonts w:ascii="Verdana" w:hAnsi="Verdana"/>
          <w:spacing w:val="-5"/>
          <w:sz w:val="18"/>
          <w:lang w:val="da-DK"/>
        </w:rPr>
      </w:pPr>
      <w:r w:rsidRPr="008528F5">
        <w:rPr>
          <w:rFonts w:ascii="Verdana" w:hAnsi="Verdana"/>
          <w:spacing w:val="-4"/>
          <w:sz w:val="18"/>
          <w:lang w:val="da-DK"/>
        </w:rPr>
        <w:t xml:space="preserve">Denne </w:t>
      </w:r>
      <w:r w:rsidRPr="008528F5">
        <w:rPr>
          <w:rFonts w:ascii="Verdana" w:hAnsi="Verdana"/>
          <w:spacing w:val="-5"/>
          <w:sz w:val="18"/>
          <w:lang w:val="da-DK"/>
        </w:rPr>
        <w:t xml:space="preserve">brevstemme </w:t>
      </w:r>
      <w:r w:rsidRPr="008528F5">
        <w:rPr>
          <w:rFonts w:ascii="Verdana" w:hAnsi="Verdana"/>
          <w:spacing w:val="-4"/>
          <w:sz w:val="18"/>
          <w:lang w:val="da-DK"/>
        </w:rPr>
        <w:t xml:space="preserve">skal være </w:t>
      </w:r>
      <w:proofErr w:type="spellStart"/>
      <w:r w:rsidR="008528F5">
        <w:rPr>
          <w:rFonts w:ascii="Verdana" w:hAnsi="Verdana"/>
          <w:sz w:val="18"/>
          <w:lang w:val="da-DK"/>
        </w:rPr>
        <w:t>Monsenso</w:t>
      </w:r>
      <w:proofErr w:type="spellEnd"/>
      <w:r w:rsidRPr="008528F5">
        <w:rPr>
          <w:rFonts w:ascii="Verdana" w:hAnsi="Verdana"/>
          <w:spacing w:val="-5"/>
          <w:sz w:val="18"/>
          <w:lang w:val="da-DK"/>
        </w:rPr>
        <w:t xml:space="preserve"> </w:t>
      </w:r>
      <w:r w:rsidRPr="008528F5">
        <w:rPr>
          <w:rFonts w:ascii="Verdana" w:hAnsi="Verdana"/>
          <w:spacing w:val="-4"/>
          <w:sz w:val="18"/>
          <w:lang w:val="da-DK"/>
        </w:rPr>
        <w:t>A/S</w:t>
      </w:r>
      <w:r w:rsidRPr="008528F5">
        <w:rPr>
          <w:rFonts w:ascii="Verdana" w:hAnsi="Verdana"/>
          <w:spacing w:val="-3"/>
          <w:sz w:val="18"/>
          <w:lang w:val="da-DK"/>
        </w:rPr>
        <w:t xml:space="preserve"> </w:t>
      </w:r>
      <w:r w:rsidRPr="008528F5">
        <w:rPr>
          <w:rFonts w:ascii="Verdana" w:hAnsi="Verdana"/>
          <w:sz w:val="18"/>
          <w:lang w:val="da-DK"/>
        </w:rPr>
        <w:t xml:space="preserve">i </w:t>
      </w:r>
      <w:r w:rsidRPr="008528F5">
        <w:rPr>
          <w:rFonts w:ascii="Verdana" w:hAnsi="Verdana"/>
          <w:spacing w:val="-4"/>
          <w:sz w:val="18"/>
          <w:lang w:val="da-DK"/>
        </w:rPr>
        <w:t xml:space="preserve">hænde </w:t>
      </w:r>
      <w:r w:rsidRPr="008528F5">
        <w:rPr>
          <w:rFonts w:ascii="Verdana" w:hAnsi="Verdana"/>
          <w:b/>
          <w:spacing w:val="-5"/>
          <w:sz w:val="18"/>
          <w:lang w:val="da-DK"/>
        </w:rPr>
        <w:t xml:space="preserve">senest </w:t>
      </w:r>
      <w:r w:rsidR="00AE5C3C">
        <w:rPr>
          <w:rFonts w:ascii="Verdana" w:hAnsi="Verdana"/>
          <w:b/>
          <w:spacing w:val="-4"/>
          <w:sz w:val="18"/>
          <w:lang w:val="da-DK"/>
        </w:rPr>
        <w:t>tors</w:t>
      </w:r>
      <w:r w:rsidRPr="008528F5">
        <w:rPr>
          <w:rFonts w:ascii="Verdana" w:hAnsi="Verdana"/>
          <w:b/>
          <w:spacing w:val="-4"/>
          <w:sz w:val="18"/>
          <w:lang w:val="da-DK"/>
        </w:rPr>
        <w:t xml:space="preserve">dag </w:t>
      </w:r>
      <w:r w:rsidR="008528F5">
        <w:rPr>
          <w:rFonts w:ascii="Verdana" w:hAnsi="Verdana"/>
          <w:b/>
          <w:spacing w:val="-3"/>
          <w:sz w:val="18"/>
          <w:lang w:val="da-DK"/>
        </w:rPr>
        <w:t>den</w:t>
      </w:r>
      <w:r w:rsidRPr="008528F5">
        <w:rPr>
          <w:rFonts w:ascii="Verdana" w:hAnsi="Verdana"/>
          <w:b/>
          <w:spacing w:val="-3"/>
          <w:sz w:val="18"/>
          <w:lang w:val="da-DK"/>
        </w:rPr>
        <w:t xml:space="preserve"> </w:t>
      </w:r>
      <w:r w:rsidR="00AE5C3C">
        <w:rPr>
          <w:rFonts w:ascii="Verdana" w:hAnsi="Verdana"/>
          <w:b/>
          <w:spacing w:val="-4"/>
          <w:sz w:val="18"/>
          <w:lang w:val="da-DK"/>
        </w:rPr>
        <w:t>28</w:t>
      </w:r>
      <w:r w:rsidRPr="008528F5">
        <w:rPr>
          <w:rFonts w:ascii="Verdana" w:hAnsi="Verdana"/>
          <w:b/>
          <w:spacing w:val="-3"/>
          <w:sz w:val="18"/>
          <w:lang w:val="da-DK"/>
        </w:rPr>
        <w:t xml:space="preserve">. </w:t>
      </w:r>
      <w:r w:rsidR="008528F5">
        <w:rPr>
          <w:rFonts w:ascii="Verdana" w:hAnsi="Verdana"/>
          <w:b/>
          <w:spacing w:val="-5"/>
          <w:sz w:val="18"/>
          <w:lang w:val="da-DK"/>
        </w:rPr>
        <w:t>januar</w:t>
      </w:r>
      <w:r w:rsidRPr="008528F5">
        <w:rPr>
          <w:rFonts w:ascii="Verdana" w:hAnsi="Verdana"/>
          <w:b/>
          <w:spacing w:val="-5"/>
          <w:sz w:val="18"/>
          <w:lang w:val="da-DK"/>
        </w:rPr>
        <w:t xml:space="preserve"> </w:t>
      </w:r>
      <w:r w:rsidRPr="008528F5">
        <w:rPr>
          <w:rFonts w:ascii="Verdana" w:hAnsi="Verdana"/>
          <w:b/>
          <w:spacing w:val="-4"/>
          <w:sz w:val="18"/>
          <w:lang w:val="da-DK"/>
        </w:rPr>
        <w:t>202</w:t>
      </w:r>
      <w:r w:rsidR="008528F5">
        <w:rPr>
          <w:rFonts w:ascii="Verdana" w:hAnsi="Verdana"/>
          <w:b/>
          <w:spacing w:val="-4"/>
          <w:sz w:val="18"/>
          <w:lang w:val="da-DK"/>
        </w:rPr>
        <w:t>1</w:t>
      </w:r>
      <w:r w:rsidRPr="008528F5">
        <w:rPr>
          <w:rFonts w:ascii="Verdana" w:hAnsi="Verdana"/>
          <w:b/>
          <w:spacing w:val="-4"/>
          <w:sz w:val="18"/>
          <w:lang w:val="da-DK"/>
        </w:rPr>
        <w:t xml:space="preserve">, </w:t>
      </w:r>
      <w:r w:rsidRPr="008528F5">
        <w:rPr>
          <w:rFonts w:ascii="Verdana" w:hAnsi="Verdana"/>
          <w:b/>
          <w:sz w:val="18"/>
          <w:lang w:val="da-DK"/>
        </w:rPr>
        <w:t>kl. 1</w:t>
      </w:r>
      <w:r w:rsidR="00AE5C3C">
        <w:rPr>
          <w:rFonts w:ascii="Verdana" w:hAnsi="Verdana"/>
          <w:b/>
          <w:sz w:val="18"/>
          <w:lang w:val="da-DK"/>
        </w:rPr>
        <w:t>4</w:t>
      </w:r>
      <w:r w:rsidRPr="008528F5">
        <w:rPr>
          <w:rFonts w:ascii="Verdana" w:hAnsi="Verdana"/>
          <w:b/>
          <w:sz w:val="18"/>
          <w:lang w:val="da-DK"/>
        </w:rPr>
        <w:t xml:space="preserve">.00, </w:t>
      </w:r>
      <w:r w:rsidRPr="008528F5">
        <w:rPr>
          <w:rFonts w:ascii="Verdana" w:hAnsi="Verdana"/>
          <w:spacing w:val="-3"/>
          <w:sz w:val="18"/>
          <w:lang w:val="da-DK"/>
        </w:rPr>
        <w:t xml:space="preserve">ved at </w:t>
      </w:r>
      <w:r w:rsidRPr="008528F5">
        <w:rPr>
          <w:rFonts w:ascii="Verdana" w:hAnsi="Verdana"/>
          <w:spacing w:val="-4"/>
          <w:sz w:val="18"/>
          <w:lang w:val="da-DK"/>
        </w:rPr>
        <w:t xml:space="preserve">returnere denne blanket via e-mail til </w:t>
      </w:r>
      <w:r w:rsidR="00CE0EF6">
        <w:fldChar w:fldCharType="begin"/>
      </w:r>
      <w:r w:rsidR="00CE0EF6" w:rsidRPr="00C958DE">
        <w:rPr>
          <w:lang w:val="da-DK"/>
        </w:rPr>
        <w:instrText xml:space="preserve"> HYPERLINK "mailto:investor@monsenso.com" </w:instrText>
      </w:r>
      <w:r w:rsidR="00CE0EF6">
        <w:fldChar w:fldCharType="separate"/>
      </w:r>
      <w:r w:rsidR="008528F5" w:rsidRPr="00AA0233">
        <w:rPr>
          <w:rStyle w:val="Hyperlink"/>
          <w:rFonts w:ascii="Verdana" w:hAnsi="Verdana"/>
          <w:spacing w:val="-5"/>
          <w:sz w:val="18"/>
          <w:lang w:val="da-DK"/>
        </w:rPr>
        <w:t>investor@monsenso.com</w:t>
      </w:r>
      <w:r w:rsidR="00CE0EF6">
        <w:rPr>
          <w:rStyle w:val="Hyperlink"/>
          <w:rFonts w:ascii="Verdana" w:hAnsi="Verdana"/>
          <w:spacing w:val="-5"/>
          <w:sz w:val="18"/>
          <w:lang w:val="da-DK"/>
        </w:rPr>
        <w:fldChar w:fldCharType="end"/>
      </w:r>
      <w:r w:rsidR="008528F5">
        <w:rPr>
          <w:rFonts w:ascii="Verdana" w:hAnsi="Verdana"/>
          <w:color w:val="0000FF"/>
          <w:spacing w:val="-5"/>
          <w:sz w:val="18"/>
          <w:u w:val="single" w:color="0000FF"/>
          <w:lang w:val="da-DK"/>
        </w:rPr>
        <w:t xml:space="preserve">. </w:t>
      </w:r>
      <w:r w:rsidRPr="008528F5">
        <w:rPr>
          <w:rFonts w:ascii="Verdana" w:hAnsi="Verdana"/>
          <w:spacing w:val="-5"/>
          <w:sz w:val="18"/>
          <w:lang w:val="da-DK"/>
        </w:rPr>
        <w:t xml:space="preserve">Elektronisk brevstemme kan </w:t>
      </w:r>
      <w:r w:rsidRPr="008528F5">
        <w:rPr>
          <w:rFonts w:ascii="Verdana" w:hAnsi="Verdana"/>
          <w:spacing w:val="-4"/>
          <w:sz w:val="18"/>
          <w:lang w:val="da-DK"/>
        </w:rPr>
        <w:t xml:space="preserve">tillige afgives </w:t>
      </w:r>
      <w:r w:rsidRPr="008528F5">
        <w:rPr>
          <w:rFonts w:ascii="Verdana" w:hAnsi="Verdana"/>
          <w:spacing w:val="-3"/>
          <w:sz w:val="18"/>
          <w:lang w:val="da-DK"/>
        </w:rPr>
        <w:t xml:space="preserve">via </w:t>
      </w:r>
      <w:proofErr w:type="spellStart"/>
      <w:r w:rsidR="008528F5">
        <w:rPr>
          <w:rFonts w:ascii="Verdana" w:hAnsi="Verdana"/>
          <w:sz w:val="18"/>
          <w:lang w:val="da-DK"/>
        </w:rPr>
        <w:t>Monsenso</w:t>
      </w:r>
      <w:proofErr w:type="spellEnd"/>
      <w:r w:rsidR="008528F5">
        <w:rPr>
          <w:rFonts w:ascii="Verdana" w:hAnsi="Verdana"/>
          <w:sz w:val="18"/>
          <w:lang w:val="da-DK"/>
        </w:rPr>
        <w:t xml:space="preserve"> A/S’</w:t>
      </w:r>
      <w:r w:rsidRPr="008528F5">
        <w:rPr>
          <w:rFonts w:ascii="Verdana" w:hAnsi="Verdana"/>
          <w:spacing w:val="-5"/>
          <w:sz w:val="18"/>
          <w:lang w:val="da-DK"/>
        </w:rPr>
        <w:t xml:space="preserve"> hjemmeside: </w:t>
      </w:r>
      <w:proofErr w:type="spellStart"/>
      <w:r w:rsidR="008528F5">
        <w:rPr>
          <w:rFonts w:ascii="Verdana" w:hAnsi="Verdana"/>
          <w:spacing w:val="-5"/>
          <w:sz w:val="18"/>
          <w:lang w:val="da-DK"/>
        </w:rPr>
        <w:t>https</w:t>
      </w:r>
      <w:proofErr w:type="spellEnd"/>
      <w:r w:rsidR="008528F5">
        <w:rPr>
          <w:rFonts w:ascii="Verdana" w:hAnsi="Verdana"/>
          <w:spacing w:val="-5"/>
          <w:sz w:val="18"/>
          <w:lang w:val="da-DK"/>
        </w:rPr>
        <w:t>:/</w:t>
      </w:r>
      <w:hyperlink r:id="rId10" w:history="1">
        <w:r w:rsidR="008528F5" w:rsidRPr="00AA0233">
          <w:rPr>
            <w:rStyle w:val="Hyperlink"/>
            <w:rFonts w:ascii="Verdana" w:hAnsi="Verdana"/>
            <w:spacing w:val="-4"/>
            <w:sz w:val="18"/>
            <w:lang w:val="da-DK"/>
          </w:rPr>
          <w:t xml:space="preserve">www.monsenso.com/gf </w:t>
        </w:r>
      </w:hyperlink>
      <w:r w:rsidR="008528F5">
        <w:rPr>
          <w:rFonts w:ascii="Verdana" w:hAnsi="Verdana"/>
          <w:spacing w:val="-4"/>
          <w:sz w:val="18"/>
          <w:lang w:val="da-DK"/>
        </w:rPr>
        <w:t>.</w:t>
      </w:r>
      <w:r w:rsidR="008528F5" w:rsidRPr="008528F5">
        <w:rPr>
          <w:rFonts w:ascii="Verdana" w:hAnsi="Verdana"/>
          <w:spacing w:val="-5"/>
          <w:sz w:val="18"/>
          <w:lang w:val="da-DK"/>
        </w:rPr>
        <w:t xml:space="preserve"> </w:t>
      </w:r>
    </w:p>
    <w:sectPr w:rsidR="008528F5" w:rsidRPr="008528F5">
      <w:type w:val="continuous"/>
      <w:pgSz w:w="11910" w:h="16840"/>
      <w:pgMar w:top="440" w:right="860" w:bottom="280" w:left="1160" w:header="708" w:footer="708" w:gutter="0"/>
      <w:cols w:space="70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Nanna Iversen" w:date="2021-01-07T00:24:00Z" w:initials="NI">
    <w:p w14:paraId="13136967" w14:textId="618CBECC" w:rsidR="00C958DE" w:rsidRDefault="00C958DE" w:rsidP="00C958DE">
      <w:pPr>
        <w:pStyle w:val="CommentText"/>
        <w:rPr>
          <w:lang w:val="da-DK"/>
        </w:rPr>
      </w:pPr>
      <w:r>
        <w:rPr>
          <w:rStyle w:val="CommentReference"/>
        </w:rPr>
        <w:annotationRef/>
      </w:r>
      <w:r>
        <w:rPr>
          <w:lang w:val="da-DK"/>
        </w:rPr>
        <w:t>Foreslår følgende for at undgå forvirring ved 2a/b:</w:t>
      </w:r>
    </w:p>
    <w:p w14:paraId="6ABF5BE6" w14:textId="77777777" w:rsidR="00C958DE" w:rsidRDefault="00C958DE" w:rsidP="00C958DE">
      <w:pPr>
        <w:pStyle w:val="CommentText"/>
        <w:rPr>
          <w:lang w:val="da-DK"/>
        </w:rPr>
      </w:pPr>
    </w:p>
    <w:p w14:paraId="4A356B55" w14:textId="77777777" w:rsidR="00C958DE" w:rsidRPr="00AC09F0" w:rsidRDefault="00C958DE" w:rsidP="00C958DE">
      <w:pPr>
        <w:pStyle w:val="CommentText"/>
        <w:rPr>
          <w:lang w:val="da-DK"/>
        </w:rPr>
      </w:pPr>
      <w:r>
        <w:rPr>
          <w:lang w:val="da-DK"/>
        </w:rPr>
        <w:t xml:space="preserve">Sæt venligst kryds i rubrikkerne </w:t>
      </w:r>
      <w:r w:rsidRPr="00AC09F0">
        <w:rPr>
          <w:lang w:val="da-DK"/>
        </w:rPr>
        <w:t>“For”, “Imod” eller “Undlad” for p</w:t>
      </w:r>
      <w:r>
        <w:rPr>
          <w:lang w:val="da-DK"/>
        </w:rPr>
        <w:t>unkt 1 og ”For” eller ”Undlad” for punkterne 2a og 2b.</w:t>
      </w:r>
    </w:p>
    <w:p w14:paraId="29B8F43E" w14:textId="7E63817A" w:rsidR="00C958DE" w:rsidRPr="00C958DE" w:rsidRDefault="00C958DE">
      <w:pPr>
        <w:pStyle w:val="CommentText"/>
        <w:rPr>
          <w:lang w:val="da-DK"/>
        </w:rPr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9B8F43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0D320" w16cex:dateUtc="2021-01-06T23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9B8F43E" w16cid:durableId="23A0D32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800E77"/>
    <w:multiLevelType w:val="hybridMultilevel"/>
    <w:tmpl w:val="26469818"/>
    <w:lvl w:ilvl="0" w:tplc="3536A36A">
      <w:start w:val="1"/>
      <w:numFmt w:val="lowerLetter"/>
      <w:lvlText w:val="%1)"/>
      <w:lvlJc w:val="left"/>
      <w:pPr>
        <w:ind w:left="434" w:hanging="28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eastAsia="en-US" w:bidi="ar-SA"/>
      </w:rPr>
    </w:lvl>
    <w:lvl w:ilvl="1" w:tplc="845091D8">
      <w:numFmt w:val="bullet"/>
      <w:lvlText w:val="•"/>
      <w:lvlJc w:val="left"/>
      <w:pPr>
        <w:ind w:left="935" w:hanging="285"/>
      </w:pPr>
      <w:rPr>
        <w:rFonts w:hint="default"/>
        <w:lang w:eastAsia="en-US" w:bidi="ar-SA"/>
      </w:rPr>
    </w:lvl>
    <w:lvl w:ilvl="2" w:tplc="86808376">
      <w:numFmt w:val="bullet"/>
      <w:lvlText w:val="•"/>
      <w:lvlJc w:val="left"/>
      <w:pPr>
        <w:ind w:left="1430" w:hanging="285"/>
      </w:pPr>
      <w:rPr>
        <w:rFonts w:hint="default"/>
        <w:lang w:eastAsia="en-US" w:bidi="ar-SA"/>
      </w:rPr>
    </w:lvl>
    <w:lvl w:ilvl="3" w:tplc="AB520DB0">
      <w:numFmt w:val="bullet"/>
      <w:lvlText w:val="•"/>
      <w:lvlJc w:val="left"/>
      <w:pPr>
        <w:ind w:left="1925" w:hanging="285"/>
      </w:pPr>
      <w:rPr>
        <w:rFonts w:hint="default"/>
        <w:lang w:eastAsia="en-US" w:bidi="ar-SA"/>
      </w:rPr>
    </w:lvl>
    <w:lvl w:ilvl="4" w:tplc="7E0C0ACE">
      <w:numFmt w:val="bullet"/>
      <w:lvlText w:val="•"/>
      <w:lvlJc w:val="left"/>
      <w:pPr>
        <w:ind w:left="2420" w:hanging="285"/>
      </w:pPr>
      <w:rPr>
        <w:rFonts w:hint="default"/>
        <w:lang w:eastAsia="en-US" w:bidi="ar-SA"/>
      </w:rPr>
    </w:lvl>
    <w:lvl w:ilvl="5" w:tplc="CE74BF4C">
      <w:numFmt w:val="bullet"/>
      <w:lvlText w:val="•"/>
      <w:lvlJc w:val="left"/>
      <w:pPr>
        <w:ind w:left="2915" w:hanging="285"/>
      </w:pPr>
      <w:rPr>
        <w:rFonts w:hint="default"/>
        <w:lang w:eastAsia="en-US" w:bidi="ar-SA"/>
      </w:rPr>
    </w:lvl>
    <w:lvl w:ilvl="6" w:tplc="3996ABF0">
      <w:numFmt w:val="bullet"/>
      <w:lvlText w:val="•"/>
      <w:lvlJc w:val="left"/>
      <w:pPr>
        <w:ind w:left="3410" w:hanging="285"/>
      </w:pPr>
      <w:rPr>
        <w:rFonts w:hint="default"/>
        <w:lang w:eastAsia="en-US" w:bidi="ar-SA"/>
      </w:rPr>
    </w:lvl>
    <w:lvl w:ilvl="7" w:tplc="9EBE89D2">
      <w:numFmt w:val="bullet"/>
      <w:lvlText w:val="•"/>
      <w:lvlJc w:val="left"/>
      <w:pPr>
        <w:ind w:left="3905" w:hanging="285"/>
      </w:pPr>
      <w:rPr>
        <w:rFonts w:hint="default"/>
        <w:lang w:eastAsia="en-US" w:bidi="ar-SA"/>
      </w:rPr>
    </w:lvl>
    <w:lvl w:ilvl="8" w:tplc="A0205E4A">
      <w:numFmt w:val="bullet"/>
      <w:lvlText w:val="•"/>
      <w:lvlJc w:val="left"/>
      <w:pPr>
        <w:ind w:left="4400" w:hanging="285"/>
      </w:pPr>
      <w:rPr>
        <w:rFonts w:hint="default"/>
        <w:lang w:eastAsia="en-US" w:bidi="ar-SA"/>
      </w:rPr>
    </w:lvl>
  </w:abstractNum>
  <w:abstractNum w:abstractNumId="1" w15:restartNumberingAfterBreak="0">
    <w:nsid w:val="561417A7"/>
    <w:multiLevelType w:val="hybridMultilevel"/>
    <w:tmpl w:val="DBB653EC"/>
    <w:lvl w:ilvl="0" w:tplc="B34ACC3E">
      <w:start w:val="1"/>
      <w:numFmt w:val="lowerLetter"/>
      <w:lvlText w:val="%1)"/>
      <w:lvlJc w:val="left"/>
      <w:pPr>
        <w:ind w:left="471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91" w:hanging="360"/>
      </w:pPr>
    </w:lvl>
    <w:lvl w:ilvl="2" w:tplc="0406001B" w:tentative="1">
      <w:start w:val="1"/>
      <w:numFmt w:val="lowerRoman"/>
      <w:lvlText w:val="%3."/>
      <w:lvlJc w:val="right"/>
      <w:pPr>
        <w:ind w:left="1911" w:hanging="180"/>
      </w:pPr>
    </w:lvl>
    <w:lvl w:ilvl="3" w:tplc="0406000F" w:tentative="1">
      <w:start w:val="1"/>
      <w:numFmt w:val="decimal"/>
      <w:lvlText w:val="%4."/>
      <w:lvlJc w:val="left"/>
      <w:pPr>
        <w:ind w:left="2631" w:hanging="360"/>
      </w:pPr>
    </w:lvl>
    <w:lvl w:ilvl="4" w:tplc="04060019" w:tentative="1">
      <w:start w:val="1"/>
      <w:numFmt w:val="lowerLetter"/>
      <w:lvlText w:val="%5."/>
      <w:lvlJc w:val="left"/>
      <w:pPr>
        <w:ind w:left="3351" w:hanging="360"/>
      </w:pPr>
    </w:lvl>
    <w:lvl w:ilvl="5" w:tplc="0406001B" w:tentative="1">
      <w:start w:val="1"/>
      <w:numFmt w:val="lowerRoman"/>
      <w:lvlText w:val="%6."/>
      <w:lvlJc w:val="right"/>
      <w:pPr>
        <w:ind w:left="4071" w:hanging="180"/>
      </w:pPr>
    </w:lvl>
    <w:lvl w:ilvl="6" w:tplc="0406000F" w:tentative="1">
      <w:start w:val="1"/>
      <w:numFmt w:val="decimal"/>
      <w:lvlText w:val="%7."/>
      <w:lvlJc w:val="left"/>
      <w:pPr>
        <w:ind w:left="4791" w:hanging="360"/>
      </w:pPr>
    </w:lvl>
    <w:lvl w:ilvl="7" w:tplc="04060019" w:tentative="1">
      <w:start w:val="1"/>
      <w:numFmt w:val="lowerLetter"/>
      <w:lvlText w:val="%8."/>
      <w:lvlJc w:val="left"/>
      <w:pPr>
        <w:ind w:left="5511" w:hanging="360"/>
      </w:pPr>
    </w:lvl>
    <w:lvl w:ilvl="8" w:tplc="0406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2" w15:restartNumberingAfterBreak="0">
    <w:nsid w:val="669521D8"/>
    <w:multiLevelType w:val="hybridMultilevel"/>
    <w:tmpl w:val="3EF47916"/>
    <w:lvl w:ilvl="0" w:tplc="D190307E">
      <w:start w:val="1"/>
      <w:numFmt w:val="lowerLetter"/>
      <w:lvlText w:val="%1)"/>
      <w:lvlJc w:val="left"/>
      <w:pPr>
        <w:ind w:left="434" w:hanging="285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eastAsia="en-US" w:bidi="ar-SA"/>
      </w:rPr>
    </w:lvl>
    <w:lvl w:ilvl="1" w:tplc="9A2884B2">
      <w:numFmt w:val="bullet"/>
      <w:lvlText w:val="•"/>
      <w:lvlJc w:val="left"/>
      <w:pPr>
        <w:ind w:left="935" w:hanging="285"/>
      </w:pPr>
      <w:rPr>
        <w:rFonts w:hint="default"/>
        <w:lang w:eastAsia="en-US" w:bidi="ar-SA"/>
      </w:rPr>
    </w:lvl>
    <w:lvl w:ilvl="2" w:tplc="1396BECA">
      <w:numFmt w:val="bullet"/>
      <w:lvlText w:val="•"/>
      <w:lvlJc w:val="left"/>
      <w:pPr>
        <w:ind w:left="1430" w:hanging="285"/>
      </w:pPr>
      <w:rPr>
        <w:rFonts w:hint="default"/>
        <w:lang w:eastAsia="en-US" w:bidi="ar-SA"/>
      </w:rPr>
    </w:lvl>
    <w:lvl w:ilvl="3" w:tplc="0666C480">
      <w:numFmt w:val="bullet"/>
      <w:lvlText w:val="•"/>
      <w:lvlJc w:val="left"/>
      <w:pPr>
        <w:ind w:left="1925" w:hanging="285"/>
      </w:pPr>
      <w:rPr>
        <w:rFonts w:hint="default"/>
        <w:lang w:eastAsia="en-US" w:bidi="ar-SA"/>
      </w:rPr>
    </w:lvl>
    <w:lvl w:ilvl="4" w:tplc="00809E42">
      <w:numFmt w:val="bullet"/>
      <w:lvlText w:val="•"/>
      <w:lvlJc w:val="left"/>
      <w:pPr>
        <w:ind w:left="2420" w:hanging="285"/>
      </w:pPr>
      <w:rPr>
        <w:rFonts w:hint="default"/>
        <w:lang w:eastAsia="en-US" w:bidi="ar-SA"/>
      </w:rPr>
    </w:lvl>
    <w:lvl w:ilvl="5" w:tplc="BB100302">
      <w:numFmt w:val="bullet"/>
      <w:lvlText w:val="•"/>
      <w:lvlJc w:val="left"/>
      <w:pPr>
        <w:ind w:left="2915" w:hanging="285"/>
      </w:pPr>
      <w:rPr>
        <w:rFonts w:hint="default"/>
        <w:lang w:eastAsia="en-US" w:bidi="ar-SA"/>
      </w:rPr>
    </w:lvl>
    <w:lvl w:ilvl="6" w:tplc="E2EAEE8A">
      <w:numFmt w:val="bullet"/>
      <w:lvlText w:val="•"/>
      <w:lvlJc w:val="left"/>
      <w:pPr>
        <w:ind w:left="3410" w:hanging="285"/>
      </w:pPr>
      <w:rPr>
        <w:rFonts w:hint="default"/>
        <w:lang w:eastAsia="en-US" w:bidi="ar-SA"/>
      </w:rPr>
    </w:lvl>
    <w:lvl w:ilvl="7" w:tplc="E01AF49E">
      <w:numFmt w:val="bullet"/>
      <w:lvlText w:val="•"/>
      <w:lvlJc w:val="left"/>
      <w:pPr>
        <w:ind w:left="3905" w:hanging="285"/>
      </w:pPr>
      <w:rPr>
        <w:rFonts w:hint="default"/>
        <w:lang w:eastAsia="en-US" w:bidi="ar-SA"/>
      </w:rPr>
    </w:lvl>
    <w:lvl w:ilvl="8" w:tplc="F77CED4A">
      <w:numFmt w:val="bullet"/>
      <w:lvlText w:val="•"/>
      <w:lvlJc w:val="left"/>
      <w:pPr>
        <w:ind w:left="4400" w:hanging="285"/>
      </w:pPr>
      <w:rPr>
        <w:rFonts w:hint="default"/>
        <w:lang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Nanna Iversen">
    <w15:presenceInfo w15:providerId="Windows Live" w15:userId="3c6f8a15cd4b8b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AD8"/>
    <w:rsid w:val="00247FCA"/>
    <w:rsid w:val="008528F5"/>
    <w:rsid w:val="008929CD"/>
    <w:rsid w:val="00AE5C3C"/>
    <w:rsid w:val="00B97A4B"/>
    <w:rsid w:val="00C54AD8"/>
    <w:rsid w:val="00C958DE"/>
    <w:rsid w:val="00CE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67EAECC"/>
  <w15:docId w15:val="{49491DD0-A1C2-4FDA-8A7D-0CD4A452E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16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77"/>
      <w:ind w:left="3321" w:right="3621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528F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28F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528F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8D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8DE"/>
    <w:rPr>
      <w:rFonts w:ascii="Times New Roman" w:eastAsia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958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58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58D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58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58DE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onsenso.com/gf%20" TargetMode="Externa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2310E-1C18-44D3-8967-2E20BEC12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Nanna Iversen</cp:lastModifiedBy>
  <cp:revision>3</cp:revision>
  <dcterms:created xsi:type="dcterms:W3CDTF">2021-01-06T23:25:00Z</dcterms:created>
  <dcterms:modified xsi:type="dcterms:W3CDTF">2021-01-06T23:25:00Z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2020-11-13T00:00:00Z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2020-12-07T00:00:00Z</vt:filetime>
  </property>
</Properties>
</file>